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F10" w:rsidRPr="00EA4BEC" w:rsidRDefault="00D85F10" w:rsidP="00D85F10">
      <w:pPr>
        <w:jc w:val="center"/>
        <w:rPr>
          <w:rFonts w:ascii="Book Antiqua" w:hAnsi="Book Antiqua"/>
          <w:b/>
          <w:sz w:val="36"/>
          <w:szCs w:val="24"/>
        </w:rPr>
      </w:pPr>
      <w:r w:rsidRPr="00EA4BEC">
        <w:rPr>
          <w:rFonts w:ascii="Book Antiqua" w:hAnsi="Book Antiqua"/>
          <w:b/>
          <w:sz w:val="36"/>
          <w:szCs w:val="24"/>
        </w:rPr>
        <w:t>The Challenge Series Races</w:t>
      </w:r>
    </w:p>
    <w:p w:rsidR="00D85F10" w:rsidRPr="00EA4BEC" w:rsidRDefault="00D85F10" w:rsidP="00D85F10">
      <w:pPr>
        <w:jc w:val="center"/>
        <w:rPr>
          <w:rFonts w:ascii="Book Antiqua" w:hAnsi="Book Antiqua"/>
          <w:b/>
          <w:sz w:val="36"/>
          <w:szCs w:val="24"/>
        </w:rPr>
      </w:pPr>
      <w:r w:rsidRPr="00EA4BEC">
        <w:rPr>
          <w:rFonts w:ascii="Book Antiqua" w:hAnsi="Book Antiqua"/>
          <w:b/>
          <w:sz w:val="36"/>
          <w:szCs w:val="24"/>
        </w:rPr>
        <w:t xml:space="preserve">And </w:t>
      </w:r>
    </w:p>
    <w:p w:rsidR="00C62CDF" w:rsidRPr="00EA4BEC" w:rsidRDefault="00D3038B" w:rsidP="0066370D">
      <w:pPr>
        <w:jc w:val="center"/>
        <w:rPr>
          <w:rFonts w:ascii="Book Antiqua" w:hAnsi="Book Antiqua"/>
          <w:b/>
          <w:sz w:val="36"/>
          <w:szCs w:val="24"/>
        </w:rPr>
      </w:pPr>
      <w:r w:rsidRPr="00EA4BEC">
        <w:rPr>
          <w:rFonts w:ascii="Book Antiqua" w:hAnsi="Book Antiqua"/>
          <w:b/>
          <w:sz w:val="36"/>
          <w:szCs w:val="24"/>
        </w:rPr>
        <w:t xml:space="preserve"> District 5030 </w:t>
      </w:r>
      <w:r w:rsidR="00C62CDF" w:rsidRPr="00EA4BEC">
        <w:rPr>
          <w:rFonts w:ascii="Book Antiqua" w:hAnsi="Book Antiqua"/>
          <w:b/>
          <w:sz w:val="36"/>
          <w:szCs w:val="24"/>
        </w:rPr>
        <w:t>Rotary Clubs</w:t>
      </w:r>
    </w:p>
    <w:p w:rsidR="00D85F10" w:rsidRPr="000C65DC" w:rsidRDefault="00D85F10" w:rsidP="0066370D">
      <w:pPr>
        <w:jc w:val="center"/>
        <w:rPr>
          <w:rFonts w:ascii="Book Antiqua" w:hAnsi="Book Antiqua"/>
          <w:b/>
          <w:sz w:val="24"/>
          <w:szCs w:val="24"/>
        </w:rPr>
      </w:pPr>
    </w:p>
    <w:p w:rsidR="00D3038B" w:rsidRPr="000C65DC" w:rsidRDefault="00D3038B" w:rsidP="0066370D">
      <w:pPr>
        <w:jc w:val="center"/>
        <w:rPr>
          <w:rFonts w:ascii="Book Antiqua" w:hAnsi="Book Antiqua"/>
          <w:b/>
          <w:sz w:val="24"/>
          <w:szCs w:val="24"/>
        </w:rPr>
      </w:pPr>
      <w:r w:rsidRPr="000C65DC">
        <w:rPr>
          <w:rFonts w:ascii="Book Antiqua" w:hAnsi="Book Antiqua"/>
          <w:b/>
          <w:sz w:val="24"/>
          <w:szCs w:val="24"/>
        </w:rPr>
        <w:t>A Proposal for Partnership</w:t>
      </w:r>
    </w:p>
    <w:p w:rsidR="00731A11" w:rsidRPr="000C65DC" w:rsidRDefault="00731A11">
      <w:pPr>
        <w:rPr>
          <w:rFonts w:ascii="Book Antiqua" w:hAnsi="Book Antiqua"/>
          <w:sz w:val="24"/>
          <w:szCs w:val="24"/>
        </w:rPr>
      </w:pPr>
    </w:p>
    <w:p w:rsidR="001B1D29" w:rsidRPr="000C65DC" w:rsidRDefault="00D85F10" w:rsidP="00C62CDF">
      <w:pPr>
        <w:rPr>
          <w:rFonts w:ascii="Book Antiqua" w:hAnsi="Book Antiqua"/>
          <w:sz w:val="24"/>
          <w:szCs w:val="24"/>
        </w:rPr>
      </w:pPr>
      <w:r w:rsidRPr="000C65DC">
        <w:rPr>
          <w:rFonts w:ascii="Book Antiqua" w:hAnsi="Book Antiqua"/>
          <w:sz w:val="24"/>
          <w:szCs w:val="24"/>
        </w:rPr>
        <w:t>Twenty-five years ago, five local moms gathered to share their concerns about their children. These moms were not gathering to discuss the perfect preschools or to compare their children’s grade point averages. Instead the common thread was how to meet the challenge of raising children with developmental disabilities.</w:t>
      </w:r>
    </w:p>
    <w:p w:rsidR="001B1D29" w:rsidRPr="000C65DC" w:rsidRDefault="001B1D29" w:rsidP="001B1D29">
      <w:pPr>
        <w:rPr>
          <w:rFonts w:ascii="Book Antiqua" w:hAnsi="Book Antiqua"/>
          <w:sz w:val="24"/>
          <w:szCs w:val="24"/>
        </w:rPr>
      </w:pPr>
    </w:p>
    <w:p w:rsidR="001B1D29" w:rsidRPr="000C65DC" w:rsidRDefault="001B1D29" w:rsidP="001B1D29">
      <w:pPr>
        <w:rPr>
          <w:rFonts w:ascii="Book Antiqua" w:hAnsi="Book Antiqua"/>
          <w:sz w:val="24"/>
          <w:szCs w:val="24"/>
        </w:rPr>
      </w:pPr>
      <w:r w:rsidRPr="000C65DC">
        <w:rPr>
          <w:rFonts w:ascii="Book Antiqua" w:hAnsi="Book Antiqua"/>
          <w:sz w:val="24"/>
          <w:szCs w:val="24"/>
        </w:rPr>
        <w:t xml:space="preserve">In 1988, people with developmental disabilities were facing long waiting lists for services from government agencies, and as young adults they had few options for recreation, employment and a future beyond living at home. Perhaps the greatest fear these moms and other parents of developmentally-challenged kids face is what will happen to their child when the care-giving parents die. </w:t>
      </w:r>
    </w:p>
    <w:p w:rsidR="00D02444" w:rsidRDefault="00D02444" w:rsidP="001B1D29">
      <w:pPr>
        <w:rPr>
          <w:rFonts w:ascii="Book Antiqua" w:hAnsi="Book Antiqua"/>
          <w:sz w:val="24"/>
          <w:szCs w:val="24"/>
        </w:rPr>
      </w:pPr>
    </w:p>
    <w:p w:rsidR="001B1D29" w:rsidRPr="000C65DC" w:rsidRDefault="00D02444" w:rsidP="001B1D29">
      <w:pPr>
        <w:rPr>
          <w:rFonts w:ascii="Book Antiqua" w:hAnsi="Book Antiqua"/>
          <w:sz w:val="24"/>
          <w:szCs w:val="24"/>
        </w:rPr>
      </w:pPr>
      <w:r>
        <w:rPr>
          <w:rFonts w:ascii="Book Antiqua" w:hAnsi="Book Antiqua"/>
          <w:noProof/>
          <w:sz w:val="24"/>
          <w:szCs w:val="24"/>
        </w:rPr>
        <w:drawing>
          <wp:anchor distT="0" distB="0" distL="114300" distR="114300" simplePos="0" relativeHeight="251671552" behindDoc="0" locked="0" layoutInCell="1" allowOverlap="1">
            <wp:simplePos x="0" y="0"/>
            <wp:positionH relativeFrom="column">
              <wp:posOffset>5019675</wp:posOffset>
            </wp:positionH>
            <wp:positionV relativeFrom="paragraph">
              <wp:posOffset>600075</wp:posOffset>
            </wp:positionV>
            <wp:extent cx="1637030" cy="1091565"/>
            <wp:effectExtent l="0" t="0" r="127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61_4x6.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37030" cy="1091565"/>
                    </a:xfrm>
                    <a:prstGeom prst="rect">
                      <a:avLst/>
                    </a:prstGeom>
                  </pic:spPr>
                </pic:pic>
              </a:graphicData>
            </a:graphic>
          </wp:anchor>
        </w:drawing>
      </w:r>
      <w:r w:rsidR="001B1D29" w:rsidRPr="000C65DC">
        <w:rPr>
          <w:rFonts w:ascii="Book Antiqua" w:hAnsi="Book Antiqua"/>
          <w:sz w:val="24"/>
          <w:szCs w:val="24"/>
        </w:rPr>
        <w:t>As a result of these moms, and others who joined them, Life Enrichment Options (LEO) was started. This community based non-profit has for 25 years been advocating and supporting individuals with developmental disabilities to achieve their goals through supportive housing, recreation, employment opportunities and community education.</w:t>
      </w:r>
    </w:p>
    <w:p w:rsidR="001B1D29" w:rsidRPr="000C65DC" w:rsidRDefault="001B1D29" w:rsidP="00E031DA">
      <w:pPr>
        <w:ind w:left="5040" w:firstLine="720"/>
        <w:rPr>
          <w:rFonts w:ascii="Book Antiqua" w:hAnsi="Book Antiqua"/>
          <w:sz w:val="24"/>
          <w:szCs w:val="24"/>
        </w:rPr>
      </w:pPr>
    </w:p>
    <w:p w:rsidR="001B1D29" w:rsidRPr="000C65DC" w:rsidRDefault="001B1D29" w:rsidP="001B1D29">
      <w:pPr>
        <w:rPr>
          <w:rFonts w:ascii="Book Antiqua" w:hAnsi="Book Antiqua"/>
          <w:sz w:val="24"/>
          <w:szCs w:val="24"/>
        </w:rPr>
      </w:pPr>
      <w:r w:rsidRPr="000C65DC">
        <w:rPr>
          <w:rFonts w:ascii="Book Antiqua" w:hAnsi="Book Antiqua"/>
          <w:sz w:val="24"/>
          <w:szCs w:val="24"/>
        </w:rPr>
        <w:t>LEO has built and paid for three adult family homes for young adults with disabilities, where they can live independently in a secure and supportive environment</w:t>
      </w:r>
      <w:r w:rsidR="00D02444">
        <w:rPr>
          <w:rFonts w:ascii="Book Antiqua" w:hAnsi="Book Antiqua"/>
          <w:sz w:val="24"/>
          <w:szCs w:val="24"/>
        </w:rPr>
        <w:t>.</w:t>
      </w:r>
      <w:r w:rsidRPr="000C65DC">
        <w:rPr>
          <w:rFonts w:ascii="Book Antiqua" w:hAnsi="Book Antiqua"/>
          <w:sz w:val="24"/>
          <w:szCs w:val="24"/>
        </w:rPr>
        <w:t xml:space="preserve"> </w:t>
      </w:r>
    </w:p>
    <w:p w:rsidR="001B1D29" w:rsidRPr="000C65DC" w:rsidRDefault="001B1D29" w:rsidP="001B1D29">
      <w:pPr>
        <w:rPr>
          <w:rFonts w:ascii="Book Antiqua" w:hAnsi="Book Antiqua"/>
          <w:sz w:val="24"/>
          <w:szCs w:val="24"/>
        </w:rPr>
      </w:pPr>
    </w:p>
    <w:p w:rsidR="001B1D29" w:rsidRPr="000C65DC" w:rsidRDefault="001B1D29" w:rsidP="001B1D29">
      <w:pPr>
        <w:rPr>
          <w:rFonts w:ascii="Book Antiqua" w:hAnsi="Book Antiqua"/>
          <w:sz w:val="24"/>
          <w:szCs w:val="24"/>
        </w:rPr>
      </w:pPr>
      <w:r w:rsidRPr="000C65DC">
        <w:rPr>
          <w:rFonts w:ascii="Book Antiqua" w:hAnsi="Book Antiqua"/>
          <w:sz w:val="24"/>
          <w:szCs w:val="24"/>
        </w:rPr>
        <w:t xml:space="preserve">In addition to the homes, LEO has accomplished a great deal by educating and working to create bridges between the families with disabled children and the non-disabled segments of the community. </w:t>
      </w:r>
    </w:p>
    <w:p w:rsidR="00AE75F8" w:rsidRPr="000C65DC" w:rsidRDefault="00AE75F8" w:rsidP="001B1D29">
      <w:pPr>
        <w:rPr>
          <w:rFonts w:ascii="Book Antiqua" w:hAnsi="Book Antiqua"/>
          <w:sz w:val="24"/>
          <w:szCs w:val="24"/>
        </w:rPr>
      </w:pPr>
    </w:p>
    <w:p w:rsidR="000C65DC" w:rsidRPr="000C65DC" w:rsidRDefault="00D02444" w:rsidP="000C65DC">
      <w:pPr>
        <w:rPr>
          <w:rFonts w:ascii="Book Antiqua" w:hAnsi="Book Antiqua"/>
          <w:b/>
          <w:sz w:val="24"/>
          <w:szCs w:val="24"/>
        </w:rPr>
      </w:pPr>
      <w:r>
        <w:rPr>
          <w:rFonts w:ascii="Book Antiqua" w:hAnsi="Book Antiqua"/>
          <w:noProof/>
          <w:sz w:val="24"/>
          <w:szCs w:val="24"/>
        </w:rPr>
        <w:drawing>
          <wp:anchor distT="0" distB="0" distL="114300" distR="114300" simplePos="0" relativeHeight="251660288" behindDoc="0" locked="0" layoutInCell="1" allowOverlap="1">
            <wp:simplePos x="0" y="0"/>
            <wp:positionH relativeFrom="column">
              <wp:posOffset>6985</wp:posOffset>
            </wp:positionH>
            <wp:positionV relativeFrom="paragraph">
              <wp:posOffset>81280</wp:posOffset>
            </wp:positionV>
            <wp:extent cx="1971675" cy="1422400"/>
            <wp:effectExtent l="0" t="0" r="9525"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3411 (2).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71675" cy="1422400"/>
                    </a:xfrm>
                    <a:prstGeom prst="rect">
                      <a:avLst/>
                    </a:prstGeom>
                  </pic:spPr>
                </pic:pic>
              </a:graphicData>
            </a:graphic>
          </wp:anchor>
        </w:drawing>
      </w:r>
      <w:r w:rsidR="000C65DC" w:rsidRPr="000C65DC">
        <w:rPr>
          <w:rFonts w:ascii="Book Antiqua" w:hAnsi="Book Antiqua"/>
          <w:b/>
          <w:sz w:val="24"/>
          <w:szCs w:val="24"/>
        </w:rPr>
        <w:t>It All Starts With Fun</w:t>
      </w:r>
    </w:p>
    <w:p w:rsidR="000C65DC" w:rsidRPr="000C65DC" w:rsidRDefault="000C65DC" w:rsidP="000C65DC">
      <w:pPr>
        <w:rPr>
          <w:rFonts w:ascii="Book Antiqua" w:hAnsi="Book Antiqua"/>
          <w:sz w:val="24"/>
          <w:szCs w:val="24"/>
        </w:rPr>
      </w:pPr>
    </w:p>
    <w:p w:rsidR="000C65DC" w:rsidRPr="000C65DC" w:rsidRDefault="000C65DC" w:rsidP="000C65DC">
      <w:pPr>
        <w:rPr>
          <w:rFonts w:ascii="Book Antiqua" w:hAnsi="Book Antiqua"/>
          <w:b/>
          <w:sz w:val="24"/>
          <w:szCs w:val="24"/>
        </w:rPr>
      </w:pPr>
      <w:r w:rsidRPr="000C65DC">
        <w:rPr>
          <w:rFonts w:ascii="Book Antiqua" w:hAnsi="Book Antiqua"/>
          <w:sz w:val="24"/>
          <w:szCs w:val="24"/>
        </w:rPr>
        <w:t>The parents, who founded LEO, realized that their children needed an activity that they could enjoy, that put them in contact with non-disabled youth and that was fun. An event that is totally planned for their children and is free of charge attracts many families raising children with developmental disabilities as the opportunities are so rare.</w:t>
      </w:r>
    </w:p>
    <w:p w:rsidR="000C65DC" w:rsidRPr="000C65DC" w:rsidRDefault="000C65DC" w:rsidP="000C65DC">
      <w:pPr>
        <w:rPr>
          <w:rFonts w:ascii="Book Antiqua" w:hAnsi="Book Antiqua"/>
          <w:b/>
          <w:sz w:val="24"/>
          <w:szCs w:val="24"/>
        </w:rPr>
      </w:pPr>
    </w:p>
    <w:p w:rsidR="000C65DC" w:rsidRPr="000C65DC" w:rsidRDefault="000C65DC" w:rsidP="000C65DC">
      <w:pPr>
        <w:rPr>
          <w:rFonts w:ascii="Book Antiqua" w:hAnsi="Book Antiqua"/>
          <w:b/>
          <w:sz w:val="24"/>
          <w:szCs w:val="24"/>
        </w:rPr>
      </w:pPr>
      <w:r w:rsidRPr="000C65DC">
        <w:rPr>
          <w:rFonts w:ascii="Book Antiqua" w:hAnsi="Book Antiqua"/>
          <w:b/>
          <w:sz w:val="24"/>
          <w:szCs w:val="24"/>
        </w:rPr>
        <w:t>History of the Challenge Series Races</w:t>
      </w:r>
    </w:p>
    <w:p w:rsidR="000C65DC" w:rsidRPr="000C65DC" w:rsidRDefault="000C65DC" w:rsidP="000C65DC">
      <w:pPr>
        <w:rPr>
          <w:rFonts w:ascii="Book Antiqua" w:hAnsi="Book Antiqua"/>
          <w:sz w:val="24"/>
          <w:szCs w:val="24"/>
        </w:rPr>
      </w:pPr>
    </w:p>
    <w:p w:rsidR="000C65DC" w:rsidRPr="000C65DC" w:rsidRDefault="000C65DC" w:rsidP="000C65DC">
      <w:pPr>
        <w:rPr>
          <w:rFonts w:ascii="Book Antiqua" w:hAnsi="Book Antiqua"/>
          <w:b/>
          <w:sz w:val="24"/>
          <w:szCs w:val="24"/>
        </w:rPr>
      </w:pPr>
      <w:r w:rsidRPr="000C65DC">
        <w:rPr>
          <w:rFonts w:ascii="Book Antiqua" w:hAnsi="Book Antiqua"/>
          <w:sz w:val="24"/>
          <w:szCs w:val="24"/>
        </w:rPr>
        <w:t>The Rotary Club of Oak Harbor was the first in the state to promote a soapbox derby-type of gravity car race for children with developmental disabilities. Using cars originally provided by Puget Power, Oak Harbor staged the first gravity race with a child with developmental disabilities riding in the car next to a non-disabled child who has been trained as a driver. This event has been repeated now for over 20 years and they have touched over 300 families.</w:t>
      </w:r>
    </w:p>
    <w:p w:rsidR="000C65DC" w:rsidRPr="000C65DC" w:rsidRDefault="000C65DC" w:rsidP="000C65DC">
      <w:pPr>
        <w:rPr>
          <w:rFonts w:ascii="Book Antiqua" w:hAnsi="Book Antiqua"/>
          <w:b/>
          <w:sz w:val="24"/>
          <w:szCs w:val="24"/>
        </w:rPr>
      </w:pPr>
    </w:p>
    <w:p w:rsidR="000C65DC" w:rsidRPr="000C65DC" w:rsidRDefault="00D02444" w:rsidP="000C65DC">
      <w:pPr>
        <w:rPr>
          <w:rFonts w:ascii="Book Antiqua" w:hAnsi="Book Antiqua"/>
          <w:b/>
          <w:sz w:val="24"/>
          <w:szCs w:val="24"/>
        </w:rPr>
      </w:pPr>
      <w:r>
        <w:rPr>
          <w:rFonts w:ascii="Book Antiqua" w:hAnsi="Book Antiqua"/>
          <w:noProof/>
          <w:sz w:val="24"/>
          <w:szCs w:val="24"/>
        </w:rPr>
        <w:lastRenderedPageBreak/>
        <w:drawing>
          <wp:anchor distT="0" distB="0" distL="114300" distR="114300" simplePos="0" relativeHeight="251661312" behindDoc="0" locked="0" layoutInCell="1" allowOverlap="1">
            <wp:simplePos x="0" y="0"/>
            <wp:positionH relativeFrom="column">
              <wp:posOffset>4962525</wp:posOffset>
            </wp:positionH>
            <wp:positionV relativeFrom="paragraph">
              <wp:posOffset>-314325</wp:posOffset>
            </wp:positionV>
            <wp:extent cx="1905000" cy="14287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s.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05000" cy="1428750"/>
                    </a:xfrm>
                    <a:prstGeom prst="rect">
                      <a:avLst/>
                    </a:prstGeom>
                  </pic:spPr>
                </pic:pic>
              </a:graphicData>
            </a:graphic>
          </wp:anchor>
        </w:drawing>
      </w:r>
      <w:r w:rsidR="002531EA">
        <w:rPr>
          <w:rFonts w:ascii="Book Antiqua" w:hAnsi="Book Antiqua"/>
          <w:sz w:val="24"/>
          <w:szCs w:val="24"/>
        </w:rPr>
        <w:t xml:space="preserve">There are now five other Rotary clubs in Issaquah, Sammamish, Snoqualmie and Spokane East hosting an annual Challenge Race. </w:t>
      </w:r>
      <w:r w:rsidR="000C65DC" w:rsidRPr="000C65DC">
        <w:rPr>
          <w:rFonts w:ascii="Book Antiqua" w:hAnsi="Book Antiqua"/>
          <w:sz w:val="24"/>
          <w:szCs w:val="24"/>
        </w:rPr>
        <w:t>The typical race day starts early, with LEO staff arriving by 7:00 a</w:t>
      </w:r>
      <w:r w:rsidR="002531EA">
        <w:rPr>
          <w:rFonts w:ascii="Book Antiqua" w:hAnsi="Book Antiqua"/>
          <w:sz w:val="24"/>
          <w:szCs w:val="24"/>
        </w:rPr>
        <w:t>.</w:t>
      </w:r>
      <w:r w:rsidR="000C65DC" w:rsidRPr="000C65DC">
        <w:rPr>
          <w:rFonts w:ascii="Book Antiqua" w:hAnsi="Book Antiqua"/>
          <w:sz w:val="24"/>
          <w:szCs w:val="24"/>
        </w:rPr>
        <w:t>m</w:t>
      </w:r>
      <w:r w:rsidR="002531EA">
        <w:rPr>
          <w:rFonts w:ascii="Book Antiqua" w:hAnsi="Book Antiqua"/>
          <w:sz w:val="24"/>
          <w:szCs w:val="24"/>
        </w:rPr>
        <w:t>.</w:t>
      </w:r>
      <w:r w:rsidR="000C65DC" w:rsidRPr="000C65DC">
        <w:rPr>
          <w:rFonts w:ascii="Book Antiqua" w:hAnsi="Book Antiqua"/>
          <w:sz w:val="24"/>
          <w:szCs w:val="24"/>
        </w:rPr>
        <w:t xml:space="preserve"> towing a specially designed trailer holding eight brightly painted racing cars. One car looks like a police vehicle, another like a fire engine complete with red revolving light, while others are decorated by local businesses that help sponsor the races.</w:t>
      </w:r>
    </w:p>
    <w:p w:rsidR="000C65DC" w:rsidRPr="000C65DC" w:rsidRDefault="000C65DC" w:rsidP="000C65DC">
      <w:pPr>
        <w:rPr>
          <w:rFonts w:ascii="Book Antiqua" w:hAnsi="Book Antiqua"/>
          <w:b/>
          <w:sz w:val="24"/>
          <w:szCs w:val="24"/>
        </w:rPr>
      </w:pPr>
    </w:p>
    <w:p w:rsidR="000C65DC" w:rsidRPr="000C65DC" w:rsidRDefault="000C65DC" w:rsidP="000C65DC">
      <w:pPr>
        <w:rPr>
          <w:rFonts w:ascii="Book Antiqua" w:hAnsi="Book Antiqua"/>
          <w:b/>
          <w:sz w:val="24"/>
          <w:szCs w:val="24"/>
        </w:rPr>
      </w:pPr>
      <w:r w:rsidRPr="000C65DC">
        <w:rPr>
          <w:rFonts w:ascii="Book Antiqua" w:hAnsi="Book Antiqua"/>
          <w:sz w:val="24"/>
          <w:szCs w:val="24"/>
        </w:rPr>
        <w:t xml:space="preserve">The LEO staff and the Rotary members set up the starting ramps and lay out the gently sloping downhill course. Hay bales are placed near curbs and the finish line is set. Local businesses have their ads placed along the course, just like the big-time auto races. </w:t>
      </w:r>
    </w:p>
    <w:p w:rsidR="000C65DC" w:rsidRPr="000C65DC" w:rsidRDefault="000C65DC" w:rsidP="000C65DC">
      <w:pPr>
        <w:rPr>
          <w:rFonts w:ascii="Book Antiqua" w:hAnsi="Book Antiqua"/>
          <w:b/>
          <w:sz w:val="24"/>
          <w:szCs w:val="24"/>
        </w:rPr>
      </w:pPr>
    </w:p>
    <w:p w:rsidR="000C65DC" w:rsidRPr="000C65DC" w:rsidRDefault="000C65DC" w:rsidP="000C65DC">
      <w:pPr>
        <w:rPr>
          <w:rFonts w:ascii="Book Antiqua" w:hAnsi="Book Antiqua"/>
          <w:b/>
          <w:sz w:val="24"/>
          <w:szCs w:val="24"/>
        </w:rPr>
      </w:pPr>
      <w:r w:rsidRPr="000C65DC">
        <w:rPr>
          <w:rFonts w:ascii="Book Antiqua" w:hAnsi="Book Antiqua"/>
          <w:sz w:val="24"/>
          <w:szCs w:val="24"/>
        </w:rPr>
        <w:t>Drivers do a few test races, checking the steering and braking. Soon the local high school teams begin to show up. Cheerleaders line the course and wrestling or football team members volunteer to help at the finish lines. Often bands come to add music to the festivities.</w:t>
      </w:r>
      <w:r w:rsidR="005F6AD3" w:rsidRPr="005F6AD3">
        <w:rPr>
          <w:rFonts w:ascii="Book Antiqua" w:hAnsi="Book Antiqua"/>
          <w:noProof/>
          <w:sz w:val="24"/>
          <w:szCs w:val="24"/>
        </w:rPr>
        <w:t xml:space="preserve"> </w:t>
      </w:r>
    </w:p>
    <w:p w:rsidR="000C65DC" w:rsidRPr="000C65DC" w:rsidRDefault="006B4650" w:rsidP="000C65DC">
      <w:pPr>
        <w:rPr>
          <w:rFonts w:ascii="Book Antiqua" w:hAnsi="Book Antiqua"/>
          <w:b/>
          <w:sz w:val="24"/>
          <w:szCs w:val="24"/>
        </w:rPr>
      </w:pPr>
      <w:r>
        <w:rPr>
          <w:rFonts w:ascii="Book Antiqua" w:hAnsi="Book Antiqua"/>
          <w:b/>
          <w:noProof/>
          <w:sz w:val="24"/>
          <w:szCs w:val="24"/>
        </w:rPr>
        <w:drawing>
          <wp:anchor distT="0" distB="0" distL="114300" distR="114300" simplePos="0" relativeHeight="251662336" behindDoc="0" locked="0" layoutInCell="1" allowOverlap="1">
            <wp:simplePos x="0" y="0"/>
            <wp:positionH relativeFrom="column">
              <wp:posOffset>37465</wp:posOffset>
            </wp:positionH>
            <wp:positionV relativeFrom="paragraph">
              <wp:posOffset>65405</wp:posOffset>
            </wp:positionV>
            <wp:extent cx="1952625" cy="130175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173 (2).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52625" cy="1301750"/>
                    </a:xfrm>
                    <a:prstGeom prst="rect">
                      <a:avLst/>
                    </a:prstGeom>
                  </pic:spPr>
                </pic:pic>
              </a:graphicData>
            </a:graphic>
          </wp:anchor>
        </w:drawing>
      </w:r>
    </w:p>
    <w:p w:rsidR="000C65DC" w:rsidRPr="000C65DC" w:rsidRDefault="000C65DC" w:rsidP="000C65DC">
      <w:pPr>
        <w:rPr>
          <w:rFonts w:ascii="Book Antiqua" w:hAnsi="Book Antiqua"/>
          <w:b/>
          <w:sz w:val="24"/>
          <w:szCs w:val="24"/>
        </w:rPr>
      </w:pPr>
      <w:r w:rsidRPr="000C65DC">
        <w:rPr>
          <w:rFonts w:ascii="Book Antiqua" w:hAnsi="Book Antiqua"/>
          <w:sz w:val="24"/>
          <w:szCs w:val="24"/>
        </w:rPr>
        <w:t xml:space="preserve">As the children with developmental disabilities arrive, they are welcomed with bright shirts notifying everyone that they are a racer, and here to compete. Drivers are given a shirt with another color, so it is easy to make certain the youth behind the wheel has been trained in all aspects of steering and safety. </w:t>
      </w:r>
    </w:p>
    <w:p w:rsidR="000C65DC" w:rsidRPr="000C65DC" w:rsidRDefault="000C65DC" w:rsidP="000C65DC">
      <w:pPr>
        <w:rPr>
          <w:rFonts w:ascii="Book Antiqua" w:hAnsi="Book Antiqua"/>
          <w:b/>
          <w:sz w:val="24"/>
          <w:szCs w:val="24"/>
        </w:rPr>
      </w:pPr>
    </w:p>
    <w:p w:rsidR="000C65DC" w:rsidRPr="000C65DC" w:rsidRDefault="00D02444" w:rsidP="000C65DC">
      <w:pPr>
        <w:rPr>
          <w:rFonts w:ascii="Book Antiqua" w:hAnsi="Book Antiqua"/>
          <w:b/>
          <w:sz w:val="24"/>
          <w:szCs w:val="24"/>
        </w:rPr>
      </w:pPr>
      <w:r>
        <w:rPr>
          <w:rFonts w:ascii="Book Antiqua" w:hAnsi="Book Antiqua"/>
          <w:noProof/>
          <w:sz w:val="24"/>
          <w:szCs w:val="24"/>
        </w:rPr>
        <w:drawing>
          <wp:anchor distT="0" distB="0" distL="114300" distR="114300" simplePos="0" relativeHeight="251670528" behindDoc="0" locked="0" layoutInCell="1" allowOverlap="1">
            <wp:simplePos x="0" y="0"/>
            <wp:positionH relativeFrom="column">
              <wp:posOffset>3115310</wp:posOffset>
            </wp:positionH>
            <wp:positionV relativeFrom="paragraph">
              <wp:posOffset>494665</wp:posOffset>
            </wp:positionV>
            <wp:extent cx="1419225" cy="2023110"/>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e 2.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19225" cy="2023110"/>
                    </a:xfrm>
                    <a:prstGeom prst="rect">
                      <a:avLst/>
                    </a:prstGeom>
                  </pic:spPr>
                </pic:pic>
              </a:graphicData>
            </a:graphic>
          </wp:anchor>
        </w:drawing>
      </w:r>
      <w:r w:rsidR="000C65DC" w:rsidRPr="000C65DC">
        <w:rPr>
          <w:rFonts w:ascii="Book Antiqua" w:hAnsi="Book Antiqua"/>
          <w:sz w:val="24"/>
          <w:szCs w:val="24"/>
        </w:rPr>
        <w:t xml:space="preserve">The race cars are positioned on the starting ramp, with Rotarians and community volunteers helping the children wearing the </w:t>
      </w:r>
      <w:r w:rsidR="000C65DC">
        <w:rPr>
          <w:rFonts w:ascii="Book Antiqua" w:hAnsi="Book Antiqua"/>
          <w:sz w:val="24"/>
          <w:szCs w:val="24"/>
        </w:rPr>
        <w:t xml:space="preserve">bright </w:t>
      </w:r>
      <w:r w:rsidR="000C65DC" w:rsidRPr="000C65DC">
        <w:rPr>
          <w:rFonts w:ascii="Book Antiqua" w:hAnsi="Book Antiqua"/>
          <w:sz w:val="24"/>
          <w:szCs w:val="24"/>
        </w:rPr>
        <w:t>shirts into the cars and securing them. The race starters wave the checkered flag to start the races.</w:t>
      </w:r>
    </w:p>
    <w:p w:rsidR="000C65DC" w:rsidRPr="000C65DC" w:rsidRDefault="000C65DC" w:rsidP="000C65DC">
      <w:pPr>
        <w:rPr>
          <w:rFonts w:ascii="Book Antiqua" w:hAnsi="Book Antiqua"/>
          <w:b/>
          <w:sz w:val="24"/>
          <w:szCs w:val="24"/>
        </w:rPr>
      </w:pPr>
    </w:p>
    <w:p w:rsidR="000C65DC" w:rsidRPr="000C65DC" w:rsidRDefault="000C65DC" w:rsidP="000C65DC">
      <w:pPr>
        <w:rPr>
          <w:rFonts w:ascii="Book Antiqua" w:hAnsi="Book Antiqua"/>
          <w:b/>
          <w:sz w:val="24"/>
          <w:szCs w:val="24"/>
        </w:rPr>
      </w:pPr>
      <w:r w:rsidRPr="000C65DC">
        <w:rPr>
          <w:rFonts w:ascii="Book Antiqua" w:hAnsi="Book Antiqua"/>
          <w:sz w:val="24"/>
          <w:szCs w:val="24"/>
        </w:rPr>
        <w:t>The race starters are generally well known people in the community. Members of the state senate and house, the mayor and council members are all honorary race starters.</w:t>
      </w:r>
      <w:r w:rsidR="00D02444" w:rsidRPr="00D02444">
        <w:rPr>
          <w:rFonts w:ascii="Book Antiqua" w:hAnsi="Book Antiqua"/>
          <w:noProof/>
          <w:sz w:val="24"/>
          <w:szCs w:val="24"/>
        </w:rPr>
        <w:t xml:space="preserve"> </w:t>
      </w:r>
    </w:p>
    <w:p w:rsidR="000C65DC" w:rsidRPr="000C65DC" w:rsidRDefault="000C65DC" w:rsidP="000C65DC">
      <w:pPr>
        <w:rPr>
          <w:rFonts w:ascii="Book Antiqua" w:hAnsi="Book Antiqua"/>
          <w:b/>
          <w:sz w:val="24"/>
          <w:szCs w:val="24"/>
        </w:rPr>
      </w:pPr>
    </w:p>
    <w:p w:rsidR="000C65DC" w:rsidRPr="000C65DC" w:rsidRDefault="000C65DC" w:rsidP="000C65DC">
      <w:pPr>
        <w:rPr>
          <w:rFonts w:ascii="Book Antiqua" w:hAnsi="Book Antiqua"/>
          <w:b/>
          <w:sz w:val="24"/>
          <w:szCs w:val="24"/>
        </w:rPr>
      </w:pPr>
      <w:r w:rsidRPr="000C65DC">
        <w:rPr>
          <w:rFonts w:ascii="Book Antiqua" w:hAnsi="Book Antiqua"/>
          <w:sz w:val="24"/>
          <w:szCs w:val="24"/>
        </w:rPr>
        <w:t xml:space="preserve">Soon they are competing as two cars head down the course side-by-side racing each other to the finish line. Once they pass the waving green flag at the finish line, the volunteer students at the bottom congratulate the racers and get the cars turned around so they can be pulled back up the hill; this </w:t>
      </w:r>
      <w:r w:rsidR="002531EA">
        <w:rPr>
          <w:rFonts w:ascii="Book Antiqua" w:hAnsi="Book Antiqua"/>
          <w:sz w:val="24"/>
          <w:szCs w:val="24"/>
        </w:rPr>
        <w:t>ATV’s are</w:t>
      </w:r>
      <w:r w:rsidRPr="000C65DC">
        <w:rPr>
          <w:rFonts w:ascii="Book Antiqua" w:hAnsi="Book Antiqua"/>
          <w:sz w:val="24"/>
          <w:szCs w:val="24"/>
        </w:rPr>
        <w:t xml:space="preserve"> normally provided by a local business. </w:t>
      </w:r>
    </w:p>
    <w:p w:rsidR="000C65DC" w:rsidRPr="000C65DC" w:rsidRDefault="000C65DC" w:rsidP="000C65DC">
      <w:pPr>
        <w:rPr>
          <w:rFonts w:ascii="Book Antiqua" w:hAnsi="Book Antiqua"/>
          <w:b/>
          <w:sz w:val="24"/>
          <w:szCs w:val="24"/>
        </w:rPr>
      </w:pPr>
    </w:p>
    <w:p w:rsidR="000C65DC" w:rsidRPr="000C65DC" w:rsidRDefault="000C65DC" w:rsidP="000C65DC">
      <w:pPr>
        <w:rPr>
          <w:rFonts w:ascii="Book Antiqua" w:hAnsi="Book Antiqua"/>
          <w:b/>
          <w:sz w:val="24"/>
          <w:szCs w:val="24"/>
        </w:rPr>
      </w:pPr>
      <w:r w:rsidRPr="000C65DC">
        <w:rPr>
          <w:rFonts w:ascii="Book Antiqua" w:hAnsi="Book Antiqua"/>
          <w:sz w:val="24"/>
          <w:szCs w:val="24"/>
        </w:rPr>
        <w:t>Once cars, drivers and riders are returned to the top of the hill past cheering family and community members, another two cars begin their race. During the course of the day, each child with developmental disabilities will race with different drivers and all</w:t>
      </w:r>
      <w:r w:rsidRPr="000C65DC">
        <w:rPr>
          <w:rFonts w:ascii="Book Antiqua" w:hAnsi="Book Antiqua"/>
          <w:color w:val="FF0000"/>
          <w:sz w:val="24"/>
          <w:szCs w:val="24"/>
        </w:rPr>
        <w:t xml:space="preserve"> </w:t>
      </w:r>
      <w:r w:rsidRPr="000C65DC">
        <w:rPr>
          <w:rFonts w:ascii="Book Antiqua" w:hAnsi="Book Antiqua"/>
          <w:sz w:val="24"/>
          <w:szCs w:val="24"/>
        </w:rPr>
        <w:t>get numerous</w:t>
      </w:r>
      <w:r w:rsidRPr="000C65DC">
        <w:rPr>
          <w:rFonts w:ascii="Book Antiqua" w:hAnsi="Book Antiqua"/>
          <w:color w:val="FF0000"/>
          <w:sz w:val="24"/>
          <w:szCs w:val="24"/>
        </w:rPr>
        <w:t xml:space="preserve"> </w:t>
      </w:r>
      <w:r w:rsidRPr="000C65DC">
        <w:rPr>
          <w:rFonts w:ascii="Book Antiqua" w:hAnsi="Book Antiqua"/>
          <w:sz w:val="24"/>
          <w:szCs w:val="24"/>
        </w:rPr>
        <w:t>races. Due to the ingenuity of those responsible for releasing the cars, everyone is able to come in first at least one time.</w:t>
      </w:r>
    </w:p>
    <w:p w:rsidR="000C65DC" w:rsidRPr="000C65DC" w:rsidRDefault="000C65DC" w:rsidP="000C65DC">
      <w:pPr>
        <w:rPr>
          <w:rFonts w:ascii="Book Antiqua" w:hAnsi="Book Antiqua"/>
          <w:b/>
          <w:sz w:val="24"/>
          <w:szCs w:val="24"/>
        </w:rPr>
      </w:pPr>
    </w:p>
    <w:p w:rsidR="000C65DC" w:rsidRPr="000C65DC" w:rsidRDefault="000C65DC" w:rsidP="000C65DC">
      <w:pPr>
        <w:rPr>
          <w:rFonts w:ascii="Book Antiqua" w:hAnsi="Book Antiqua"/>
          <w:b/>
          <w:sz w:val="24"/>
          <w:szCs w:val="24"/>
        </w:rPr>
      </w:pPr>
      <w:r w:rsidRPr="000C65DC">
        <w:rPr>
          <w:rFonts w:ascii="Book Antiqua" w:hAnsi="Book Antiqua"/>
          <w:sz w:val="24"/>
          <w:szCs w:val="24"/>
        </w:rPr>
        <w:t>The Rotary club also works with local restaurants to cater a lunch for all the participants, parents, volunteers and families. Following lunch is the Awards Ceremony where each child with developmental disabilities has their name announced while coming forward to receive a trophy and a certificate with their name and photo. These are treasured reminders of a day full of fun and friendships.</w:t>
      </w:r>
    </w:p>
    <w:p w:rsidR="000C65DC" w:rsidRPr="000C65DC" w:rsidRDefault="000C65DC" w:rsidP="000C65DC">
      <w:pPr>
        <w:rPr>
          <w:rFonts w:ascii="Book Antiqua" w:hAnsi="Book Antiqua"/>
          <w:b/>
          <w:sz w:val="24"/>
          <w:szCs w:val="24"/>
        </w:rPr>
      </w:pPr>
    </w:p>
    <w:p w:rsidR="000C65DC" w:rsidRPr="000C65DC" w:rsidRDefault="000C65DC" w:rsidP="000C65DC">
      <w:pPr>
        <w:rPr>
          <w:rFonts w:ascii="Book Antiqua" w:hAnsi="Book Antiqua"/>
          <w:b/>
          <w:sz w:val="24"/>
          <w:szCs w:val="24"/>
        </w:rPr>
      </w:pPr>
      <w:r w:rsidRPr="000C65DC">
        <w:rPr>
          <w:rFonts w:ascii="Book Antiqua" w:hAnsi="Book Antiqua"/>
          <w:sz w:val="24"/>
          <w:szCs w:val="24"/>
        </w:rPr>
        <w:t>This is part of a note from a thankful mother of a young girl.</w:t>
      </w:r>
    </w:p>
    <w:p w:rsidR="000C65DC" w:rsidRPr="000C65DC" w:rsidRDefault="000C65DC" w:rsidP="000C65DC">
      <w:pPr>
        <w:rPr>
          <w:rFonts w:ascii="Book Antiqua" w:hAnsi="Book Antiqua"/>
          <w:b/>
          <w:sz w:val="24"/>
          <w:szCs w:val="24"/>
        </w:rPr>
      </w:pPr>
    </w:p>
    <w:p w:rsidR="000C65DC" w:rsidRPr="000C65DC" w:rsidRDefault="006B4650" w:rsidP="000C65DC">
      <w:pPr>
        <w:rPr>
          <w:rFonts w:ascii="Book Antiqua" w:hAnsi="Book Antiqua" w:cs="Consolas"/>
          <w:b/>
          <w:i/>
          <w:sz w:val="24"/>
          <w:szCs w:val="24"/>
        </w:rPr>
      </w:pPr>
      <w:r>
        <w:rPr>
          <w:rFonts w:ascii="Book Antiqua" w:hAnsi="Book Antiqua"/>
          <w:i/>
          <w:noProof/>
          <w:sz w:val="24"/>
          <w:szCs w:val="24"/>
        </w:rPr>
        <w:drawing>
          <wp:anchor distT="0" distB="0" distL="114300" distR="114300" simplePos="0" relativeHeight="251669504" behindDoc="0" locked="0" layoutInCell="1" allowOverlap="1">
            <wp:simplePos x="0" y="0"/>
            <wp:positionH relativeFrom="column">
              <wp:posOffset>5746750</wp:posOffset>
            </wp:positionH>
            <wp:positionV relativeFrom="paragraph">
              <wp:posOffset>-142875</wp:posOffset>
            </wp:positionV>
            <wp:extent cx="1168400" cy="1752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lenge Series trophy shot.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68400" cy="1752600"/>
                    </a:xfrm>
                    <a:prstGeom prst="rect">
                      <a:avLst/>
                    </a:prstGeom>
                  </pic:spPr>
                </pic:pic>
              </a:graphicData>
            </a:graphic>
          </wp:anchor>
        </w:drawing>
      </w:r>
      <w:r w:rsidR="000C65DC" w:rsidRPr="000C65DC">
        <w:rPr>
          <w:rFonts w:ascii="Book Antiqua" w:hAnsi="Book Antiqua" w:cs="Consolas"/>
          <w:i/>
          <w:sz w:val="24"/>
          <w:szCs w:val="24"/>
        </w:rPr>
        <w:t>Dear Challenge Series Race Staff:</w:t>
      </w:r>
      <w:r w:rsidRPr="006B4650">
        <w:rPr>
          <w:rFonts w:ascii="Book Antiqua" w:hAnsi="Book Antiqua"/>
          <w:i/>
          <w:noProof/>
          <w:sz w:val="24"/>
          <w:szCs w:val="24"/>
        </w:rPr>
        <w:t xml:space="preserve"> </w:t>
      </w:r>
    </w:p>
    <w:p w:rsidR="000C65DC" w:rsidRPr="000C65DC" w:rsidRDefault="000C65DC" w:rsidP="000C65DC">
      <w:pPr>
        <w:jc w:val="both"/>
        <w:rPr>
          <w:rFonts w:ascii="Book Antiqua" w:hAnsi="Book Antiqua" w:cs="Consolas"/>
          <w:b/>
          <w:i/>
          <w:sz w:val="24"/>
          <w:szCs w:val="24"/>
        </w:rPr>
      </w:pPr>
      <w:r w:rsidRPr="000C65DC">
        <w:rPr>
          <w:rFonts w:ascii="Book Antiqua" w:hAnsi="Book Antiqua" w:cs="Consolas"/>
          <w:i/>
          <w:sz w:val="24"/>
          <w:szCs w:val="24"/>
        </w:rPr>
        <w:t>A thank you note is in order here. Our child had the best time all day. The trophy was a hit. She simply won’t let go of it. It goes to every room with her. Thank you for what you have done for the community of people with children who have disabilities and for their families.</w:t>
      </w:r>
    </w:p>
    <w:p w:rsidR="000C65DC" w:rsidRPr="000C65DC" w:rsidRDefault="000C65DC" w:rsidP="000C65DC">
      <w:pPr>
        <w:rPr>
          <w:rFonts w:ascii="Book Antiqua" w:hAnsi="Book Antiqua"/>
          <w:b/>
          <w:i/>
          <w:sz w:val="24"/>
          <w:szCs w:val="24"/>
        </w:rPr>
      </w:pPr>
    </w:p>
    <w:p w:rsidR="000C65DC" w:rsidRPr="00AE369C" w:rsidRDefault="000C65DC" w:rsidP="000C65DC">
      <w:pPr>
        <w:rPr>
          <w:rFonts w:ascii="Book Antiqua" w:hAnsi="Book Antiqua"/>
          <w:b/>
          <w:sz w:val="24"/>
          <w:szCs w:val="24"/>
        </w:rPr>
      </w:pPr>
      <w:r w:rsidRPr="00AE369C">
        <w:rPr>
          <w:rFonts w:ascii="Book Antiqua" w:hAnsi="Book Antiqua"/>
          <w:sz w:val="24"/>
          <w:szCs w:val="24"/>
        </w:rPr>
        <w:t>The drivers and passengers are now fully mingling and sharing stories of their races, as the Rotary members and LEO staff pack everything back up into the trailer, clean the course and take the moment to acknowledge that this Challenge Series Race is one of the most meaningful things they do during the entire year.</w:t>
      </w:r>
      <w:r w:rsidR="00EA4BEC" w:rsidRPr="00EA4BEC">
        <w:rPr>
          <w:rFonts w:ascii="Book Antiqua" w:hAnsi="Book Antiqua"/>
          <w:b/>
          <w:noProof/>
          <w:sz w:val="24"/>
          <w:szCs w:val="24"/>
        </w:rPr>
        <w:t xml:space="preserve"> </w:t>
      </w:r>
    </w:p>
    <w:p w:rsidR="000C65DC" w:rsidRPr="000C65DC" w:rsidRDefault="000C65DC" w:rsidP="000C65DC">
      <w:pPr>
        <w:rPr>
          <w:rFonts w:ascii="Book Antiqua" w:hAnsi="Book Antiqua"/>
          <w:b/>
          <w:sz w:val="24"/>
          <w:szCs w:val="24"/>
        </w:rPr>
      </w:pPr>
    </w:p>
    <w:p w:rsidR="000C65DC" w:rsidRPr="000C65DC" w:rsidRDefault="000C65DC" w:rsidP="000C65DC">
      <w:pPr>
        <w:rPr>
          <w:rFonts w:ascii="Book Antiqua" w:hAnsi="Book Antiqua"/>
          <w:b/>
          <w:sz w:val="24"/>
          <w:szCs w:val="24"/>
        </w:rPr>
      </w:pPr>
      <w:r w:rsidRPr="000C65DC">
        <w:rPr>
          <w:rFonts w:ascii="Book Antiqua" w:hAnsi="Book Antiqua"/>
          <w:sz w:val="24"/>
          <w:szCs w:val="24"/>
        </w:rPr>
        <w:t>Laurie is the mother of a driver who had his first involvement with children with developmental disabilities at a Challenge Series Race.</w:t>
      </w:r>
    </w:p>
    <w:p w:rsidR="000C65DC" w:rsidRPr="000C65DC" w:rsidRDefault="000C65DC" w:rsidP="000C65DC">
      <w:pPr>
        <w:rPr>
          <w:rFonts w:ascii="Book Antiqua" w:hAnsi="Book Antiqua"/>
          <w:b/>
          <w:noProof/>
          <w:sz w:val="24"/>
          <w:szCs w:val="24"/>
        </w:rPr>
      </w:pPr>
      <w:r w:rsidRPr="000C65DC">
        <w:rPr>
          <w:rFonts w:ascii="Book Antiqua" w:hAnsi="Book Antiqua"/>
          <w:noProof/>
          <w:sz w:val="24"/>
          <w:szCs w:val="24"/>
        </w:rPr>
        <w:t xml:space="preserve"> </w:t>
      </w:r>
    </w:p>
    <w:p w:rsidR="000C65DC" w:rsidRPr="000C65DC" w:rsidRDefault="000C65DC" w:rsidP="000C65DC">
      <w:pPr>
        <w:rPr>
          <w:rFonts w:ascii="Book Antiqua" w:hAnsi="Book Antiqua"/>
          <w:b/>
          <w:i/>
          <w:noProof/>
          <w:sz w:val="24"/>
          <w:szCs w:val="24"/>
        </w:rPr>
      </w:pPr>
      <w:r w:rsidRPr="000C65DC">
        <w:rPr>
          <w:rFonts w:ascii="Book Antiqua" w:hAnsi="Book Antiqua"/>
          <w:i/>
          <w:noProof/>
          <w:sz w:val="24"/>
          <w:szCs w:val="24"/>
        </w:rPr>
        <w:t>Dear Mr Finnegin:</w:t>
      </w:r>
    </w:p>
    <w:p w:rsidR="000C65DC" w:rsidRPr="000C65DC" w:rsidRDefault="000C65DC" w:rsidP="000C65DC">
      <w:pPr>
        <w:rPr>
          <w:rFonts w:ascii="Book Antiqua" w:hAnsi="Book Antiqua"/>
          <w:b/>
          <w:i/>
          <w:noProof/>
          <w:sz w:val="24"/>
          <w:szCs w:val="24"/>
        </w:rPr>
      </w:pPr>
      <w:r w:rsidRPr="000C65DC">
        <w:rPr>
          <w:rFonts w:ascii="Book Antiqua" w:hAnsi="Book Antiqua"/>
          <w:i/>
          <w:noProof/>
          <w:sz w:val="24"/>
          <w:szCs w:val="24"/>
        </w:rPr>
        <w:t xml:space="preserve">Just wanted to pass on my thanks again for a great experience for our boys. My son Matthew is still telling his racing tales to his brother and sister, who both want to be drivers next year. </w:t>
      </w:r>
    </w:p>
    <w:p w:rsidR="000C65DC" w:rsidRPr="000C65DC" w:rsidRDefault="000C65DC" w:rsidP="000C65DC">
      <w:pPr>
        <w:rPr>
          <w:rFonts w:ascii="Book Antiqua" w:hAnsi="Book Antiqua"/>
          <w:b/>
          <w:i/>
          <w:noProof/>
          <w:sz w:val="24"/>
          <w:szCs w:val="24"/>
        </w:rPr>
      </w:pPr>
    </w:p>
    <w:p w:rsidR="000C65DC" w:rsidRPr="000C65DC" w:rsidRDefault="000C65DC" w:rsidP="000C65DC">
      <w:pPr>
        <w:rPr>
          <w:rFonts w:ascii="Book Antiqua" w:hAnsi="Book Antiqua"/>
          <w:b/>
          <w:i/>
          <w:noProof/>
          <w:sz w:val="24"/>
          <w:szCs w:val="24"/>
        </w:rPr>
      </w:pPr>
      <w:r w:rsidRPr="000C65DC">
        <w:rPr>
          <w:rFonts w:ascii="Book Antiqua" w:hAnsi="Book Antiqua"/>
          <w:i/>
          <w:noProof/>
          <w:sz w:val="24"/>
          <w:szCs w:val="24"/>
        </w:rPr>
        <w:t>My husband was b</w:t>
      </w:r>
      <w:r w:rsidR="003111AE">
        <w:rPr>
          <w:rFonts w:ascii="Book Antiqua" w:hAnsi="Book Antiqua"/>
          <w:i/>
          <w:noProof/>
          <w:sz w:val="24"/>
          <w:szCs w:val="24"/>
        </w:rPr>
        <w:t>usy taking pictures today and I wanted to send</w:t>
      </w:r>
      <w:r w:rsidRPr="000C65DC">
        <w:rPr>
          <w:rFonts w:ascii="Book Antiqua" w:hAnsi="Book Antiqua"/>
          <w:i/>
          <w:noProof/>
          <w:sz w:val="24"/>
          <w:szCs w:val="24"/>
        </w:rPr>
        <w:t xml:space="preserve"> you my absolute favorite of the day. Love the smile on the child’s face! Hope you enjoy it as well.</w:t>
      </w:r>
    </w:p>
    <w:p w:rsidR="000C65DC" w:rsidRPr="000C65DC" w:rsidRDefault="000C65DC" w:rsidP="000C65DC">
      <w:pPr>
        <w:rPr>
          <w:rFonts w:ascii="Book Antiqua" w:hAnsi="Book Antiqua"/>
          <w:b/>
          <w:i/>
          <w:noProof/>
          <w:sz w:val="24"/>
          <w:szCs w:val="24"/>
        </w:rPr>
      </w:pPr>
    </w:p>
    <w:p w:rsidR="000C65DC" w:rsidRPr="000C65DC" w:rsidRDefault="000C65DC" w:rsidP="000C65DC">
      <w:pPr>
        <w:rPr>
          <w:rFonts w:ascii="Book Antiqua" w:hAnsi="Book Antiqua"/>
          <w:b/>
          <w:i/>
          <w:noProof/>
          <w:sz w:val="24"/>
          <w:szCs w:val="24"/>
        </w:rPr>
      </w:pPr>
      <w:r w:rsidRPr="000C65DC">
        <w:rPr>
          <w:rFonts w:ascii="Book Antiqua" w:hAnsi="Book Antiqua"/>
          <w:i/>
          <w:noProof/>
          <w:sz w:val="24"/>
          <w:szCs w:val="24"/>
        </w:rPr>
        <w:t>See you next year.</w:t>
      </w:r>
    </w:p>
    <w:p w:rsidR="000C65DC" w:rsidRPr="000C65DC" w:rsidRDefault="000C65DC" w:rsidP="000C65DC">
      <w:pPr>
        <w:rPr>
          <w:rFonts w:ascii="Book Antiqua" w:hAnsi="Book Antiqua"/>
          <w:b/>
          <w:noProof/>
          <w:sz w:val="24"/>
          <w:szCs w:val="24"/>
        </w:rPr>
      </w:pPr>
    </w:p>
    <w:p w:rsidR="000C65DC" w:rsidRPr="000C65DC" w:rsidRDefault="000C65DC" w:rsidP="000C65DC">
      <w:pPr>
        <w:rPr>
          <w:rFonts w:ascii="Book Antiqua" w:hAnsi="Book Antiqua"/>
          <w:b/>
          <w:sz w:val="24"/>
          <w:szCs w:val="24"/>
        </w:rPr>
      </w:pPr>
      <w:r w:rsidRPr="000C65DC">
        <w:rPr>
          <w:rFonts w:ascii="Book Antiqua" w:hAnsi="Book Antiqua"/>
          <w:noProof/>
          <w:sz w:val="24"/>
          <w:szCs w:val="24"/>
        </w:rPr>
        <w:t>Laurie (Pack 684/troop 677)</w:t>
      </w:r>
    </w:p>
    <w:p w:rsidR="000C65DC" w:rsidRPr="000C65DC" w:rsidRDefault="000C65DC" w:rsidP="000C65DC">
      <w:pPr>
        <w:rPr>
          <w:rFonts w:ascii="Book Antiqua" w:hAnsi="Book Antiqua"/>
          <w:b/>
          <w:sz w:val="24"/>
          <w:szCs w:val="24"/>
        </w:rPr>
      </w:pPr>
    </w:p>
    <w:p w:rsidR="000C65DC" w:rsidRPr="000C65DC" w:rsidRDefault="000C65DC" w:rsidP="000C65DC">
      <w:pPr>
        <w:rPr>
          <w:rFonts w:ascii="Book Antiqua" w:hAnsi="Book Antiqua"/>
          <w:b/>
          <w:sz w:val="24"/>
          <w:szCs w:val="24"/>
        </w:rPr>
      </w:pPr>
      <w:r w:rsidRPr="000C65DC">
        <w:rPr>
          <w:rFonts w:ascii="Book Antiqua" w:hAnsi="Book Antiqua"/>
          <w:b/>
          <w:sz w:val="24"/>
          <w:szCs w:val="24"/>
        </w:rPr>
        <w:t>Secondary Benefits of the Race</w:t>
      </w:r>
    </w:p>
    <w:p w:rsidR="000C65DC" w:rsidRPr="000C65DC" w:rsidRDefault="000C65DC" w:rsidP="000C65DC">
      <w:pPr>
        <w:rPr>
          <w:rFonts w:ascii="Book Antiqua" w:hAnsi="Book Antiqua"/>
          <w:sz w:val="24"/>
          <w:szCs w:val="24"/>
        </w:rPr>
      </w:pPr>
    </w:p>
    <w:p w:rsidR="000C65DC" w:rsidRPr="000C65DC" w:rsidRDefault="000C65DC" w:rsidP="000C65DC">
      <w:pPr>
        <w:rPr>
          <w:rFonts w:ascii="Book Antiqua" w:hAnsi="Book Antiqua"/>
          <w:b/>
          <w:sz w:val="24"/>
          <w:szCs w:val="24"/>
        </w:rPr>
      </w:pPr>
      <w:r w:rsidRPr="000C65DC">
        <w:rPr>
          <w:rFonts w:ascii="Book Antiqua" w:hAnsi="Book Antiqua"/>
          <w:sz w:val="24"/>
          <w:szCs w:val="24"/>
        </w:rPr>
        <w:t xml:space="preserve">The race generates very positive media attention, with both local print and regional TV coverage. This coverage captures the special moments where readers and viewers can see kids with developmental disabilities having fun, interacting with kids their age and seeing the joy on their faces as they come down the race course. </w:t>
      </w:r>
      <w:r w:rsidR="00AE369C">
        <w:rPr>
          <w:rFonts w:ascii="Book Antiqua" w:hAnsi="Book Antiqua"/>
          <w:sz w:val="24"/>
          <w:szCs w:val="24"/>
        </w:rPr>
        <w:t>This whole experience is interconnected with the sponsoring Rotary Club and the Rotary Wheel.</w:t>
      </w:r>
    </w:p>
    <w:p w:rsidR="000C65DC" w:rsidRPr="000C65DC" w:rsidRDefault="000C65DC" w:rsidP="000C65DC">
      <w:pPr>
        <w:rPr>
          <w:rFonts w:ascii="Book Antiqua" w:hAnsi="Book Antiqua"/>
          <w:b/>
          <w:sz w:val="24"/>
          <w:szCs w:val="24"/>
        </w:rPr>
      </w:pPr>
    </w:p>
    <w:p w:rsidR="000C65DC" w:rsidRPr="000C65DC" w:rsidRDefault="00EA4BEC" w:rsidP="000C65DC">
      <w:pPr>
        <w:rPr>
          <w:rFonts w:ascii="Book Antiqua" w:hAnsi="Book Antiqua"/>
          <w:b/>
          <w:sz w:val="24"/>
          <w:szCs w:val="24"/>
        </w:rPr>
      </w:pPr>
      <w:r>
        <w:rPr>
          <w:rFonts w:ascii="Book Antiqua" w:hAnsi="Book Antiqua"/>
          <w:noProof/>
          <w:sz w:val="24"/>
          <w:szCs w:val="24"/>
        </w:rPr>
        <w:drawing>
          <wp:anchor distT="0" distB="0" distL="114300" distR="114300" simplePos="0" relativeHeight="251663360" behindDoc="0" locked="0" layoutInCell="1" allowOverlap="1">
            <wp:simplePos x="0" y="0"/>
            <wp:positionH relativeFrom="column">
              <wp:posOffset>0</wp:posOffset>
            </wp:positionH>
            <wp:positionV relativeFrom="paragraph">
              <wp:posOffset>635</wp:posOffset>
            </wp:positionV>
            <wp:extent cx="1734820" cy="11525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men.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34820" cy="1152525"/>
                    </a:xfrm>
                    <a:prstGeom prst="rect">
                      <a:avLst/>
                    </a:prstGeom>
                  </pic:spPr>
                </pic:pic>
              </a:graphicData>
            </a:graphic>
          </wp:anchor>
        </w:drawing>
      </w:r>
      <w:r w:rsidR="000C65DC" w:rsidRPr="000C65DC">
        <w:rPr>
          <w:rFonts w:ascii="Book Antiqua" w:hAnsi="Book Antiqua"/>
          <w:sz w:val="24"/>
          <w:szCs w:val="24"/>
        </w:rPr>
        <w:t>Cooperation from the municipal leaders and staff to give permits, close streets and assign police support, allows their staff and elected officials to begin to see the families with children with developmental disabilities and to acknowledge how many of these families live in their community.</w:t>
      </w:r>
    </w:p>
    <w:p w:rsidR="000C65DC" w:rsidRPr="000C65DC" w:rsidRDefault="000C65DC" w:rsidP="000C65DC">
      <w:pPr>
        <w:rPr>
          <w:rFonts w:ascii="Book Antiqua" w:hAnsi="Book Antiqua"/>
          <w:b/>
          <w:sz w:val="24"/>
          <w:szCs w:val="24"/>
        </w:rPr>
      </w:pPr>
    </w:p>
    <w:p w:rsidR="000C65DC" w:rsidRPr="000C65DC" w:rsidRDefault="000C65DC" w:rsidP="000C65DC">
      <w:pPr>
        <w:rPr>
          <w:rFonts w:ascii="Book Antiqua" w:hAnsi="Book Antiqua"/>
          <w:b/>
          <w:sz w:val="24"/>
          <w:szCs w:val="24"/>
        </w:rPr>
      </w:pPr>
      <w:r w:rsidRPr="000C65DC">
        <w:rPr>
          <w:rFonts w:ascii="Book Antiqua" w:hAnsi="Book Antiqua"/>
          <w:sz w:val="24"/>
          <w:szCs w:val="24"/>
        </w:rPr>
        <w:t xml:space="preserve">In each of these communities where the races are long-time annual events, there are now young adults who met their first children with developmental disabilities when they were 10-year old drivers. They have grown up remembering those races and friendships and have learned from an early age that although there are differences between them, there is no reason to treat a child with developmental disabilities differently or to ignore them at school. </w:t>
      </w:r>
    </w:p>
    <w:p w:rsidR="000C65DC" w:rsidRPr="000C65DC" w:rsidRDefault="000C65DC" w:rsidP="000C65DC">
      <w:pPr>
        <w:rPr>
          <w:rFonts w:ascii="Book Antiqua" w:hAnsi="Book Antiqua"/>
          <w:b/>
          <w:sz w:val="24"/>
          <w:szCs w:val="24"/>
        </w:rPr>
      </w:pPr>
    </w:p>
    <w:p w:rsidR="000C65DC" w:rsidRPr="000C65DC" w:rsidRDefault="000C65DC" w:rsidP="000C65DC">
      <w:pPr>
        <w:rPr>
          <w:rFonts w:ascii="Book Antiqua" w:hAnsi="Book Antiqua"/>
          <w:b/>
          <w:sz w:val="24"/>
          <w:szCs w:val="24"/>
        </w:rPr>
      </w:pPr>
      <w:r w:rsidRPr="000C65DC">
        <w:rPr>
          <w:rFonts w:ascii="Book Antiqua" w:hAnsi="Book Antiqua"/>
          <w:sz w:val="24"/>
          <w:szCs w:val="24"/>
        </w:rPr>
        <w:t>At each race there are special efforts made to recruit adults with developmental disabilities who are too heavy to be in the race cars. These adults help with the finish line and with the racers.</w:t>
      </w:r>
    </w:p>
    <w:p w:rsidR="000C65DC" w:rsidRPr="000C65DC" w:rsidRDefault="000C65DC" w:rsidP="000C65DC">
      <w:pPr>
        <w:rPr>
          <w:rFonts w:ascii="Book Antiqua" w:hAnsi="Book Antiqua"/>
          <w:b/>
          <w:sz w:val="24"/>
          <w:szCs w:val="24"/>
        </w:rPr>
      </w:pPr>
    </w:p>
    <w:p w:rsidR="000C65DC" w:rsidRPr="000C65DC" w:rsidRDefault="00D02444" w:rsidP="000C65DC">
      <w:pPr>
        <w:rPr>
          <w:rFonts w:ascii="Book Antiqua" w:hAnsi="Book Antiqua"/>
          <w:b/>
          <w:sz w:val="24"/>
          <w:szCs w:val="24"/>
        </w:rPr>
      </w:pPr>
      <w:r>
        <w:rPr>
          <w:rFonts w:ascii="Book Antiqua" w:hAnsi="Book Antiqua"/>
          <w:noProof/>
          <w:sz w:val="24"/>
          <w:szCs w:val="24"/>
        </w:rPr>
        <w:lastRenderedPageBreak/>
        <w:drawing>
          <wp:anchor distT="0" distB="0" distL="114300" distR="114300" simplePos="0" relativeHeight="251668480" behindDoc="0" locked="0" layoutInCell="1" allowOverlap="1">
            <wp:simplePos x="0" y="0"/>
            <wp:positionH relativeFrom="margin">
              <wp:posOffset>4686300</wp:posOffset>
            </wp:positionH>
            <wp:positionV relativeFrom="margin">
              <wp:posOffset>285750</wp:posOffset>
            </wp:positionV>
            <wp:extent cx="1981200" cy="1485265"/>
            <wp:effectExtent l="57150" t="38100" r="57150" b="7683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lenge Race 2010 (12).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81200" cy="1485265"/>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pic:spPr>
                </pic:pic>
              </a:graphicData>
            </a:graphic>
          </wp:anchor>
        </w:drawing>
      </w:r>
      <w:r w:rsidR="000C65DC" w:rsidRPr="000C65DC">
        <w:rPr>
          <w:rFonts w:ascii="Book Antiqua" w:hAnsi="Book Antiqua"/>
          <w:sz w:val="24"/>
          <w:szCs w:val="24"/>
        </w:rPr>
        <w:t xml:space="preserve">The Rotary Club of </w:t>
      </w:r>
      <w:r w:rsidR="00F53E5E">
        <w:rPr>
          <w:rFonts w:ascii="Book Antiqua" w:hAnsi="Book Antiqua"/>
          <w:sz w:val="24"/>
          <w:szCs w:val="24"/>
        </w:rPr>
        <w:t>Issaquah is presenting their 18</w:t>
      </w:r>
      <w:r w:rsidR="000C65DC" w:rsidRPr="000C65DC">
        <w:rPr>
          <w:rFonts w:ascii="Book Antiqua" w:hAnsi="Book Antiqua"/>
          <w:sz w:val="24"/>
          <w:szCs w:val="24"/>
          <w:vertAlign w:val="superscript"/>
        </w:rPr>
        <w:t>th</w:t>
      </w:r>
      <w:r w:rsidR="000C65DC" w:rsidRPr="000C65DC">
        <w:rPr>
          <w:rFonts w:ascii="Book Antiqua" w:hAnsi="Book Antiqua"/>
          <w:sz w:val="24"/>
          <w:szCs w:val="24"/>
        </w:rPr>
        <w:t xml:space="preserve"> Challenge Series Race on July1</w:t>
      </w:r>
      <w:r w:rsidR="00F53E5E">
        <w:rPr>
          <w:rFonts w:ascii="Book Antiqua" w:hAnsi="Book Antiqua"/>
          <w:sz w:val="24"/>
          <w:szCs w:val="24"/>
        </w:rPr>
        <w:t>8</w:t>
      </w:r>
      <w:r w:rsidR="000C65DC" w:rsidRPr="000C65DC">
        <w:rPr>
          <w:rFonts w:ascii="Book Antiqua" w:hAnsi="Book Antiqua"/>
          <w:sz w:val="24"/>
          <w:szCs w:val="24"/>
        </w:rPr>
        <w:t>th. The Rotary Club of Sammamish has been hosting a race for close to a decade.</w:t>
      </w:r>
    </w:p>
    <w:p w:rsidR="00AE75F8" w:rsidRPr="000C65DC" w:rsidRDefault="00AE75F8" w:rsidP="001B1D29">
      <w:pPr>
        <w:rPr>
          <w:rFonts w:ascii="Book Antiqua" w:hAnsi="Book Antiqua"/>
          <w:sz w:val="24"/>
          <w:szCs w:val="24"/>
        </w:rPr>
      </w:pPr>
    </w:p>
    <w:p w:rsidR="00AE75F8" w:rsidRDefault="00F53E5E" w:rsidP="001B1D29">
      <w:pPr>
        <w:rPr>
          <w:rFonts w:ascii="Book Antiqua" w:hAnsi="Book Antiqua"/>
          <w:b/>
          <w:sz w:val="24"/>
          <w:szCs w:val="24"/>
        </w:rPr>
      </w:pPr>
      <w:r w:rsidRPr="00F53E5E">
        <w:rPr>
          <w:rFonts w:ascii="Book Antiqua" w:hAnsi="Book Antiqua"/>
          <w:b/>
          <w:sz w:val="24"/>
          <w:szCs w:val="24"/>
        </w:rPr>
        <w:t>An Evolving Partnership</w:t>
      </w:r>
    </w:p>
    <w:p w:rsidR="00731A11" w:rsidRPr="000C65DC" w:rsidRDefault="00731A11">
      <w:pPr>
        <w:rPr>
          <w:rFonts w:ascii="Book Antiqua" w:hAnsi="Book Antiqua"/>
          <w:sz w:val="24"/>
          <w:szCs w:val="24"/>
        </w:rPr>
      </w:pPr>
    </w:p>
    <w:p w:rsidR="00C62CDF" w:rsidRPr="000C65DC" w:rsidRDefault="00C62CDF">
      <w:pPr>
        <w:rPr>
          <w:rFonts w:ascii="Book Antiqua" w:hAnsi="Book Antiqua"/>
          <w:sz w:val="24"/>
          <w:szCs w:val="24"/>
        </w:rPr>
      </w:pPr>
      <w:r w:rsidRPr="000C65DC">
        <w:rPr>
          <w:rFonts w:ascii="Book Antiqua" w:hAnsi="Book Antiqua"/>
          <w:sz w:val="24"/>
          <w:szCs w:val="24"/>
        </w:rPr>
        <w:t xml:space="preserve">For the local Rotary clubs, hosting a Challenge Race is a Community Service activity </w:t>
      </w:r>
      <w:r w:rsidR="00032010" w:rsidRPr="000C65DC">
        <w:rPr>
          <w:rFonts w:ascii="Book Antiqua" w:hAnsi="Book Antiqua"/>
          <w:sz w:val="24"/>
          <w:szCs w:val="24"/>
        </w:rPr>
        <w:t>structured</w:t>
      </w:r>
      <w:r w:rsidRPr="000C65DC">
        <w:rPr>
          <w:rFonts w:ascii="Book Antiqua" w:hAnsi="Book Antiqua"/>
          <w:sz w:val="24"/>
          <w:szCs w:val="24"/>
        </w:rPr>
        <w:t xml:space="preserve"> to raise funds for the club and create a community event that brings a day of joyous fun to </w:t>
      </w:r>
      <w:r w:rsidR="00D92F37" w:rsidRPr="000C65DC">
        <w:rPr>
          <w:rFonts w:ascii="Book Antiqua" w:hAnsi="Book Antiqua"/>
          <w:sz w:val="24"/>
          <w:szCs w:val="24"/>
        </w:rPr>
        <w:t xml:space="preserve">children with special needs. “At the end of the day, everyone </w:t>
      </w:r>
      <w:r w:rsidR="00032010" w:rsidRPr="000C65DC">
        <w:rPr>
          <w:rFonts w:ascii="Book Antiqua" w:hAnsi="Book Antiqua"/>
          <w:sz w:val="24"/>
          <w:szCs w:val="24"/>
        </w:rPr>
        <w:t>leaves</w:t>
      </w:r>
      <w:r w:rsidR="00034BC7">
        <w:rPr>
          <w:rFonts w:ascii="Book Antiqua" w:hAnsi="Book Antiqua"/>
          <w:sz w:val="24"/>
          <w:szCs w:val="24"/>
        </w:rPr>
        <w:t xml:space="preserve"> a winner.” </w:t>
      </w:r>
      <w:r w:rsidR="00034BC7">
        <w:rPr>
          <w:rFonts w:ascii="Book Antiqua" w:hAnsi="Book Antiqua"/>
          <w:noProof/>
          <w:sz w:val="24"/>
          <w:szCs w:val="24"/>
        </w:rPr>
        <w:t xml:space="preserve">     </w:t>
      </w:r>
    </w:p>
    <w:p w:rsidR="00D92F37" w:rsidRPr="000C65DC" w:rsidRDefault="00D92F37">
      <w:pPr>
        <w:rPr>
          <w:rFonts w:ascii="Book Antiqua" w:hAnsi="Book Antiqua"/>
          <w:sz w:val="24"/>
          <w:szCs w:val="24"/>
        </w:rPr>
      </w:pPr>
    </w:p>
    <w:p w:rsidR="00F85B77" w:rsidRDefault="00D92F37">
      <w:pPr>
        <w:rPr>
          <w:rFonts w:ascii="Book Antiqua" w:hAnsi="Book Antiqua"/>
          <w:sz w:val="24"/>
          <w:szCs w:val="24"/>
        </w:rPr>
      </w:pPr>
      <w:r w:rsidRPr="000C65DC">
        <w:rPr>
          <w:rFonts w:ascii="Book Antiqua" w:hAnsi="Book Antiqua"/>
          <w:sz w:val="24"/>
          <w:szCs w:val="24"/>
        </w:rPr>
        <w:t xml:space="preserve">Organizationally, all of the Challenge Race equipment is supplied by Life Enrichment Options (LEO), a 501 (c) (3) nonprofit in King County. LEO provides instruction on organizing the race, sponsorship activities, recruitment of Drivers and Co-Drivers (the children with special needs). </w:t>
      </w:r>
    </w:p>
    <w:p w:rsidR="00F53E5E" w:rsidRPr="000C65DC" w:rsidRDefault="00F53E5E">
      <w:pPr>
        <w:rPr>
          <w:rFonts w:ascii="Book Antiqua" w:hAnsi="Book Antiqua"/>
          <w:sz w:val="24"/>
          <w:szCs w:val="24"/>
        </w:rPr>
      </w:pPr>
    </w:p>
    <w:p w:rsidR="00FD5403" w:rsidRPr="000C65DC" w:rsidRDefault="00F85B77">
      <w:pPr>
        <w:rPr>
          <w:rFonts w:ascii="Book Antiqua" w:hAnsi="Book Antiqua"/>
          <w:sz w:val="24"/>
          <w:szCs w:val="24"/>
        </w:rPr>
      </w:pPr>
      <w:r w:rsidRPr="000C65DC">
        <w:rPr>
          <w:rFonts w:ascii="Book Antiqua" w:hAnsi="Book Antiqua"/>
          <w:sz w:val="24"/>
          <w:szCs w:val="24"/>
        </w:rPr>
        <w:t xml:space="preserve">The partnership between LEO and the local clubs is based on the Four Way test. The funds raised are split evenly between the club and LEO so that it is fair and beneficial to both parties. LEO uses the funds to provide services to people with developmental disabilities in King County. They </w:t>
      </w:r>
      <w:r w:rsidR="00F53E5E">
        <w:rPr>
          <w:rFonts w:ascii="Book Antiqua" w:hAnsi="Book Antiqua"/>
          <w:sz w:val="24"/>
          <w:szCs w:val="24"/>
        </w:rPr>
        <w:t>are currently working to fund a fourth</w:t>
      </w:r>
      <w:r w:rsidRPr="000C65DC">
        <w:rPr>
          <w:rFonts w:ascii="Book Antiqua" w:hAnsi="Book Antiqua"/>
          <w:sz w:val="24"/>
          <w:szCs w:val="24"/>
        </w:rPr>
        <w:t xml:space="preserve"> Adult Family homes</w:t>
      </w:r>
      <w:r w:rsidR="009C5E95" w:rsidRPr="000C65DC">
        <w:rPr>
          <w:rFonts w:ascii="Book Antiqua" w:hAnsi="Book Antiqua"/>
          <w:sz w:val="24"/>
          <w:szCs w:val="24"/>
        </w:rPr>
        <w:t>.</w:t>
      </w:r>
      <w:r w:rsidRPr="000C65DC">
        <w:rPr>
          <w:rFonts w:ascii="Book Antiqua" w:hAnsi="Book Antiqua"/>
          <w:sz w:val="24"/>
          <w:szCs w:val="24"/>
        </w:rPr>
        <w:t xml:space="preserve"> </w:t>
      </w:r>
      <w:r w:rsidR="009C5E95" w:rsidRPr="000C65DC">
        <w:rPr>
          <w:rFonts w:ascii="Book Antiqua" w:hAnsi="Book Antiqua"/>
          <w:sz w:val="24"/>
          <w:szCs w:val="24"/>
        </w:rPr>
        <w:t xml:space="preserve">These homes are critical to helping the residents have the same sense of security, independence and a place to call home </w:t>
      </w:r>
      <w:r w:rsidR="00032010" w:rsidRPr="000C65DC">
        <w:rPr>
          <w:rFonts w:ascii="Book Antiqua" w:hAnsi="Book Antiqua"/>
          <w:sz w:val="24"/>
          <w:szCs w:val="24"/>
        </w:rPr>
        <w:t>that</w:t>
      </w:r>
      <w:r w:rsidR="009C5E95" w:rsidRPr="000C65DC">
        <w:rPr>
          <w:rFonts w:ascii="Book Antiqua" w:hAnsi="Book Antiqua"/>
          <w:sz w:val="24"/>
          <w:szCs w:val="24"/>
        </w:rPr>
        <w:t xml:space="preserve"> </w:t>
      </w:r>
      <w:r w:rsidR="00ED306D" w:rsidRPr="000C65DC">
        <w:rPr>
          <w:rFonts w:ascii="Book Antiqua" w:hAnsi="Book Antiqua"/>
          <w:sz w:val="24"/>
          <w:szCs w:val="24"/>
        </w:rPr>
        <w:t>all parents</w:t>
      </w:r>
      <w:r w:rsidR="009C5E95" w:rsidRPr="000C65DC">
        <w:rPr>
          <w:rFonts w:ascii="Book Antiqua" w:hAnsi="Book Antiqua"/>
          <w:sz w:val="24"/>
          <w:szCs w:val="24"/>
        </w:rPr>
        <w:t xml:space="preserve"> want for </w:t>
      </w:r>
      <w:r w:rsidR="00ED306D" w:rsidRPr="000C65DC">
        <w:rPr>
          <w:rFonts w:ascii="Book Antiqua" w:hAnsi="Book Antiqua"/>
          <w:sz w:val="24"/>
          <w:szCs w:val="24"/>
        </w:rPr>
        <w:t>their</w:t>
      </w:r>
      <w:r w:rsidR="009C5E95" w:rsidRPr="000C65DC">
        <w:rPr>
          <w:rFonts w:ascii="Book Antiqua" w:hAnsi="Book Antiqua"/>
          <w:sz w:val="24"/>
          <w:szCs w:val="24"/>
        </w:rPr>
        <w:t xml:space="preserve"> children. In addition, LEO</w:t>
      </w:r>
      <w:r w:rsidRPr="000C65DC">
        <w:rPr>
          <w:rFonts w:ascii="Book Antiqua" w:hAnsi="Book Antiqua"/>
          <w:sz w:val="24"/>
          <w:szCs w:val="24"/>
        </w:rPr>
        <w:t xml:space="preserve"> provide</w:t>
      </w:r>
      <w:r w:rsidR="009C5E95" w:rsidRPr="000C65DC">
        <w:rPr>
          <w:rFonts w:ascii="Book Antiqua" w:hAnsi="Book Antiqua"/>
          <w:sz w:val="24"/>
          <w:szCs w:val="24"/>
        </w:rPr>
        <w:t>s</w:t>
      </w:r>
      <w:r w:rsidRPr="000C65DC">
        <w:rPr>
          <w:rFonts w:ascii="Book Antiqua" w:hAnsi="Book Antiqua"/>
          <w:sz w:val="24"/>
          <w:szCs w:val="24"/>
        </w:rPr>
        <w:t xml:space="preserve"> educational classes, employment opportunities and promot</w:t>
      </w:r>
      <w:r w:rsidR="00032010" w:rsidRPr="000C65DC">
        <w:rPr>
          <w:rFonts w:ascii="Book Antiqua" w:hAnsi="Book Antiqua"/>
          <w:sz w:val="24"/>
          <w:szCs w:val="24"/>
        </w:rPr>
        <w:t>es</w:t>
      </w:r>
      <w:r w:rsidRPr="000C65DC">
        <w:rPr>
          <w:rFonts w:ascii="Book Antiqua" w:hAnsi="Book Antiqua"/>
          <w:sz w:val="24"/>
          <w:szCs w:val="24"/>
        </w:rPr>
        <w:t xml:space="preserve"> community inclusion for all</w:t>
      </w:r>
      <w:r w:rsidR="009C5E95" w:rsidRPr="000C65DC">
        <w:rPr>
          <w:rFonts w:ascii="Book Antiqua" w:hAnsi="Book Antiqua"/>
          <w:sz w:val="24"/>
          <w:szCs w:val="24"/>
        </w:rPr>
        <w:t xml:space="preserve"> members.</w:t>
      </w:r>
    </w:p>
    <w:p w:rsidR="0019664B" w:rsidRPr="000C65DC" w:rsidRDefault="00034BC7">
      <w:pPr>
        <w:rPr>
          <w:rFonts w:ascii="Book Antiqua" w:hAnsi="Book Antiqua"/>
          <w:sz w:val="24"/>
          <w:szCs w:val="24"/>
        </w:rPr>
      </w:pPr>
      <w:r>
        <w:rPr>
          <w:rFonts w:ascii="Book Antiqua" w:hAnsi="Book Antiqua"/>
          <w:noProof/>
          <w:sz w:val="24"/>
          <w:szCs w:val="24"/>
        </w:rPr>
        <w:drawing>
          <wp:anchor distT="0" distB="0" distL="114300" distR="114300" simplePos="0" relativeHeight="251667456" behindDoc="0" locked="0" layoutInCell="1" allowOverlap="1">
            <wp:simplePos x="0" y="0"/>
            <wp:positionH relativeFrom="column">
              <wp:posOffset>-43180</wp:posOffset>
            </wp:positionH>
            <wp:positionV relativeFrom="paragraph">
              <wp:posOffset>192405</wp:posOffset>
            </wp:positionV>
            <wp:extent cx="2471420" cy="1647825"/>
            <wp:effectExtent l="0" t="0" r="508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189.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71420" cy="1647825"/>
                    </a:xfrm>
                    <a:prstGeom prst="rect">
                      <a:avLst/>
                    </a:prstGeom>
                  </pic:spPr>
                </pic:pic>
              </a:graphicData>
            </a:graphic>
          </wp:anchor>
        </w:drawing>
      </w:r>
    </w:p>
    <w:p w:rsidR="00F85B77" w:rsidRPr="000C65DC" w:rsidRDefault="0019664B">
      <w:pPr>
        <w:rPr>
          <w:rFonts w:ascii="Book Antiqua" w:hAnsi="Book Antiqua"/>
          <w:sz w:val="24"/>
          <w:szCs w:val="24"/>
        </w:rPr>
      </w:pPr>
      <w:r w:rsidRPr="000C65DC">
        <w:rPr>
          <w:rFonts w:ascii="Book Antiqua" w:hAnsi="Book Antiqua"/>
          <w:sz w:val="24"/>
          <w:szCs w:val="24"/>
        </w:rPr>
        <w:t xml:space="preserve">The </w:t>
      </w:r>
      <w:r w:rsidR="00BC36FF">
        <w:rPr>
          <w:rFonts w:ascii="Book Antiqua" w:hAnsi="Book Antiqua"/>
          <w:sz w:val="24"/>
          <w:szCs w:val="24"/>
        </w:rPr>
        <w:t xml:space="preserve">Rotary </w:t>
      </w:r>
      <w:r w:rsidRPr="000C65DC">
        <w:rPr>
          <w:rFonts w:ascii="Book Antiqua" w:hAnsi="Book Antiqua"/>
          <w:sz w:val="24"/>
          <w:szCs w:val="24"/>
        </w:rPr>
        <w:t xml:space="preserve">clubs in District 5030 are a natural partner to expand the Challenge Series </w:t>
      </w:r>
      <w:r w:rsidR="00032010" w:rsidRPr="000C65DC">
        <w:rPr>
          <w:rFonts w:ascii="Book Antiqua" w:hAnsi="Book Antiqua"/>
          <w:sz w:val="24"/>
          <w:szCs w:val="24"/>
        </w:rPr>
        <w:t>R</w:t>
      </w:r>
      <w:r w:rsidRPr="000C65DC">
        <w:rPr>
          <w:rFonts w:ascii="Book Antiqua" w:hAnsi="Book Antiqua"/>
          <w:sz w:val="24"/>
          <w:szCs w:val="24"/>
        </w:rPr>
        <w:t>aces into more communities</w:t>
      </w:r>
      <w:r w:rsidR="00BC36FF">
        <w:rPr>
          <w:rFonts w:ascii="Book Antiqua" w:hAnsi="Book Antiqua"/>
          <w:sz w:val="24"/>
          <w:szCs w:val="24"/>
        </w:rPr>
        <w:t>.</w:t>
      </w:r>
      <w:bookmarkStart w:id="0" w:name="_GoBack"/>
      <w:bookmarkEnd w:id="0"/>
      <w:r w:rsidRPr="000C65DC">
        <w:rPr>
          <w:rFonts w:ascii="Book Antiqua" w:hAnsi="Book Antiqua"/>
          <w:sz w:val="24"/>
          <w:szCs w:val="24"/>
        </w:rPr>
        <w:t xml:space="preserve"> Every club has members who </w:t>
      </w:r>
      <w:r w:rsidR="00032010" w:rsidRPr="000C65DC">
        <w:rPr>
          <w:rFonts w:ascii="Book Antiqua" w:hAnsi="Book Antiqua"/>
          <w:sz w:val="24"/>
          <w:szCs w:val="24"/>
        </w:rPr>
        <w:t>joined</w:t>
      </w:r>
      <w:r w:rsidRPr="000C65DC">
        <w:rPr>
          <w:rFonts w:ascii="Book Antiqua" w:hAnsi="Book Antiqua"/>
          <w:sz w:val="24"/>
          <w:szCs w:val="24"/>
        </w:rPr>
        <w:t xml:space="preserve"> Rotary because they want to give back to their community and to improve the quality of life around them. Most communit</w:t>
      </w:r>
      <w:r w:rsidR="00ED306D" w:rsidRPr="000C65DC">
        <w:rPr>
          <w:rFonts w:ascii="Book Antiqua" w:hAnsi="Book Antiqua"/>
          <w:sz w:val="24"/>
          <w:szCs w:val="24"/>
        </w:rPr>
        <w:t>ies</w:t>
      </w:r>
      <w:r w:rsidRPr="000C65DC">
        <w:rPr>
          <w:rFonts w:ascii="Book Antiqua" w:hAnsi="Book Antiqua"/>
          <w:sz w:val="24"/>
          <w:szCs w:val="24"/>
        </w:rPr>
        <w:t xml:space="preserve"> ha</w:t>
      </w:r>
      <w:r w:rsidR="00ED306D" w:rsidRPr="000C65DC">
        <w:rPr>
          <w:rFonts w:ascii="Book Antiqua" w:hAnsi="Book Antiqua"/>
          <w:sz w:val="24"/>
          <w:szCs w:val="24"/>
        </w:rPr>
        <w:t>ve</w:t>
      </w:r>
      <w:r w:rsidRPr="000C65DC">
        <w:rPr>
          <w:rFonts w:ascii="Book Antiqua" w:hAnsi="Book Antiqua"/>
          <w:sz w:val="24"/>
          <w:szCs w:val="24"/>
        </w:rPr>
        <w:t xml:space="preserve"> a </w:t>
      </w:r>
      <w:r w:rsidR="00310557">
        <w:rPr>
          <w:rFonts w:ascii="Book Antiqua" w:hAnsi="Book Antiqua"/>
          <w:sz w:val="24"/>
          <w:szCs w:val="24"/>
        </w:rPr>
        <w:t xml:space="preserve">street on a </w:t>
      </w:r>
      <w:r w:rsidRPr="000C65DC">
        <w:rPr>
          <w:rFonts w:ascii="Book Antiqua" w:hAnsi="Book Antiqua"/>
          <w:sz w:val="24"/>
          <w:szCs w:val="24"/>
        </w:rPr>
        <w:t xml:space="preserve">hill </w:t>
      </w:r>
      <w:r w:rsidR="00310557">
        <w:rPr>
          <w:rFonts w:ascii="Book Antiqua" w:hAnsi="Book Antiqua"/>
          <w:sz w:val="24"/>
          <w:szCs w:val="24"/>
        </w:rPr>
        <w:t xml:space="preserve">with a 5-7% slope </w:t>
      </w:r>
      <w:r w:rsidRPr="000C65DC">
        <w:rPr>
          <w:rFonts w:ascii="Book Antiqua" w:hAnsi="Book Antiqua"/>
          <w:sz w:val="24"/>
          <w:szCs w:val="24"/>
        </w:rPr>
        <w:t xml:space="preserve">that can be blocked off for half a day as a race course. </w:t>
      </w:r>
      <w:r w:rsidR="00B701F5" w:rsidRPr="000C65DC">
        <w:rPr>
          <w:rFonts w:ascii="Book Antiqua" w:hAnsi="Book Antiqua"/>
          <w:sz w:val="24"/>
          <w:szCs w:val="24"/>
        </w:rPr>
        <w:t>E</w:t>
      </w:r>
      <w:r w:rsidRPr="000C65DC">
        <w:rPr>
          <w:rFonts w:ascii="Book Antiqua" w:hAnsi="Book Antiqua"/>
          <w:sz w:val="24"/>
          <w:szCs w:val="24"/>
        </w:rPr>
        <w:t>very community has</w:t>
      </w:r>
      <w:r w:rsidR="00B701F5" w:rsidRPr="000C65DC">
        <w:rPr>
          <w:rFonts w:ascii="Book Antiqua" w:hAnsi="Book Antiqua"/>
          <w:sz w:val="24"/>
          <w:szCs w:val="24"/>
        </w:rPr>
        <w:t xml:space="preserve"> children with special needs who desperately want to participate in a fun event where they can be in the “spotlight”</w:t>
      </w:r>
      <w:r w:rsidR="002B1685" w:rsidRPr="000C65DC">
        <w:rPr>
          <w:rFonts w:ascii="Book Antiqua" w:hAnsi="Book Antiqua"/>
          <w:sz w:val="24"/>
          <w:szCs w:val="24"/>
        </w:rPr>
        <w:t>. And</w:t>
      </w:r>
      <w:r w:rsidR="00B701F5" w:rsidRPr="000C65DC">
        <w:rPr>
          <w:rFonts w:ascii="Book Antiqua" w:hAnsi="Book Antiqua"/>
          <w:sz w:val="24"/>
          <w:szCs w:val="24"/>
        </w:rPr>
        <w:t xml:space="preserve"> </w:t>
      </w:r>
      <w:r w:rsidR="002B1685" w:rsidRPr="000C65DC">
        <w:rPr>
          <w:rFonts w:ascii="Book Antiqua" w:hAnsi="Book Antiqua"/>
          <w:sz w:val="24"/>
          <w:szCs w:val="24"/>
        </w:rPr>
        <w:t>there is no shortage of typically developing students to volunteer as Drivers and helpers.</w:t>
      </w:r>
    </w:p>
    <w:p w:rsidR="00B94909" w:rsidRDefault="00B94909">
      <w:pPr>
        <w:rPr>
          <w:rFonts w:ascii="Book Antiqua" w:hAnsi="Book Antiqua"/>
          <w:sz w:val="24"/>
          <w:szCs w:val="24"/>
        </w:rPr>
      </w:pPr>
    </w:p>
    <w:p w:rsidR="000A281F" w:rsidRDefault="000A281F" w:rsidP="000A281F">
      <w:pPr>
        <w:rPr>
          <w:rFonts w:ascii="Book Antiqua" w:hAnsi="Book Antiqua"/>
          <w:sz w:val="24"/>
          <w:szCs w:val="24"/>
        </w:rPr>
      </w:pPr>
    </w:p>
    <w:p w:rsidR="000A281F" w:rsidRDefault="000A281F" w:rsidP="000A281F">
      <w:pPr>
        <w:rPr>
          <w:rFonts w:ascii="Book Antiqua" w:hAnsi="Book Antiqua"/>
          <w:sz w:val="24"/>
          <w:szCs w:val="24"/>
        </w:rPr>
      </w:pPr>
      <w:r>
        <w:rPr>
          <w:rFonts w:ascii="Book Antiqua" w:hAnsi="Book Antiqua"/>
          <w:sz w:val="24"/>
          <w:szCs w:val="24"/>
        </w:rPr>
        <w:t>Thank you,</w:t>
      </w:r>
    </w:p>
    <w:p w:rsidR="008775E9" w:rsidRDefault="008775E9" w:rsidP="000A281F">
      <w:pPr>
        <w:rPr>
          <w:rFonts w:ascii="Book Antiqua" w:hAnsi="Book Antiqua"/>
          <w:sz w:val="24"/>
          <w:szCs w:val="24"/>
        </w:rPr>
      </w:pPr>
    </w:p>
    <w:p w:rsidR="000A281F" w:rsidRDefault="000A281F" w:rsidP="000A281F">
      <w:pPr>
        <w:rPr>
          <w:rFonts w:ascii="Book Antiqua" w:hAnsi="Book Antiqua"/>
          <w:sz w:val="24"/>
          <w:szCs w:val="24"/>
        </w:rPr>
      </w:pPr>
    </w:p>
    <w:p w:rsidR="000A281F" w:rsidRDefault="000A281F" w:rsidP="000A281F">
      <w:pPr>
        <w:rPr>
          <w:rFonts w:ascii="Book Antiqua" w:hAnsi="Book Antiqua"/>
          <w:sz w:val="24"/>
          <w:szCs w:val="24"/>
        </w:rPr>
      </w:pPr>
      <w:r>
        <w:rPr>
          <w:rFonts w:ascii="Book Antiqua" w:hAnsi="Book Antiqua"/>
          <w:sz w:val="24"/>
          <w:szCs w:val="24"/>
        </w:rPr>
        <w:t>Fred Nystrom</w:t>
      </w:r>
    </w:p>
    <w:p w:rsidR="000A281F" w:rsidRDefault="000A281F" w:rsidP="000A281F">
      <w:pPr>
        <w:rPr>
          <w:rFonts w:ascii="Book Antiqua" w:hAnsi="Book Antiqua"/>
          <w:sz w:val="24"/>
          <w:szCs w:val="24"/>
        </w:rPr>
      </w:pPr>
      <w:r>
        <w:rPr>
          <w:rFonts w:ascii="Book Antiqua" w:hAnsi="Book Antiqua"/>
          <w:sz w:val="24"/>
          <w:szCs w:val="24"/>
        </w:rPr>
        <w:t>Issaquah Rotary Club Past President</w:t>
      </w:r>
    </w:p>
    <w:p w:rsidR="008775E9" w:rsidRDefault="008775E9" w:rsidP="000A281F">
      <w:pPr>
        <w:rPr>
          <w:rFonts w:ascii="Book Antiqua" w:hAnsi="Book Antiqua"/>
          <w:sz w:val="24"/>
          <w:szCs w:val="24"/>
        </w:rPr>
      </w:pPr>
      <w:r>
        <w:rPr>
          <w:rFonts w:ascii="Book Antiqua" w:hAnsi="Book Antiqua"/>
          <w:sz w:val="24"/>
          <w:szCs w:val="24"/>
        </w:rPr>
        <w:t>Executive Director LEO</w:t>
      </w:r>
    </w:p>
    <w:p w:rsidR="000A281F" w:rsidRDefault="000A281F" w:rsidP="000A281F">
      <w:pPr>
        <w:rPr>
          <w:rFonts w:ascii="Book Antiqua" w:hAnsi="Book Antiqua"/>
          <w:sz w:val="24"/>
          <w:szCs w:val="24"/>
        </w:rPr>
      </w:pPr>
      <w:r>
        <w:rPr>
          <w:rFonts w:ascii="Book Antiqua" w:hAnsi="Book Antiqua"/>
          <w:sz w:val="24"/>
          <w:szCs w:val="24"/>
        </w:rPr>
        <w:t>425.241.4690</w:t>
      </w:r>
    </w:p>
    <w:p w:rsidR="00FA4BF2" w:rsidRPr="000C65DC" w:rsidRDefault="00FA4BF2" w:rsidP="00FD5403">
      <w:pPr>
        <w:jc w:val="center"/>
        <w:rPr>
          <w:rFonts w:ascii="Book Antiqua" w:hAnsi="Book Antiqua"/>
          <w:b/>
          <w:sz w:val="24"/>
          <w:szCs w:val="24"/>
        </w:rPr>
      </w:pPr>
    </w:p>
    <w:p w:rsidR="00FA4BF2" w:rsidRPr="000C65DC" w:rsidRDefault="00FA4BF2" w:rsidP="00FD5403">
      <w:pPr>
        <w:jc w:val="center"/>
        <w:rPr>
          <w:rFonts w:ascii="Book Antiqua" w:hAnsi="Book Antiqua"/>
          <w:b/>
          <w:sz w:val="24"/>
          <w:szCs w:val="24"/>
        </w:rPr>
      </w:pPr>
    </w:p>
    <w:p w:rsidR="00FA4BF2" w:rsidRPr="000C65DC" w:rsidRDefault="00FA4BF2" w:rsidP="00FD5403">
      <w:pPr>
        <w:jc w:val="center"/>
        <w:rPr>
          <w:rFonts w:ascii="Book Antiqua" w:hAnsi="Book Antiqua"/>
          <w:b/>
          <w:sz w:val="24"/>
          <w:szCs w:val="24"/>
        </w:rPr>
      </w:pPr>
    </w:p>
    <w:p w:rsidR="00FA4BF2" w:rsidRPr="000C65DC" w:rsidRDefault="00FA4BF2" w:rsidP="00FD5403">
      <w:pPr>
        <w:jc w:val="center"/>
        <w:rPr>
          <w:rFonts w:ascii="Book Antiqua" w:hAnsi="Book Antiqua"/>
          <w:b/>
          <w:sz w:val="24"/>
          <w:szCs w:val="24"/>
        </w:rPr>
      </w:pPr>
    </w:p>
    <w:p w:rsidR="00FA4BF2" w:rsidRPr="000C65DC" w:rsidRDefault="00FA4BF2" w:rsidP="00FD5403">
      <w:pPr>
        <w:jc w:val="center"/>
        <w:rPr>
          <w:rFonts w:ascii="Book Antiqua" w:hAnsi="Book Antiqua"/>
          <w:b/>
          <w:sz w:val="24"/>
          <w:szCs w:val="24"/>
        </w:rPr>
      </w:pPr>
    </w:p>
    <w:p w:rsidR="005B3EDA" w:rsidRPr="000C65DC" w:rsidRDefault="005B3EDA">
      <w:pPr>
        <w:rPr>
          <w:rFonts w:ascii="Book Antiqua" w:hAnsi="Book Antiqua"/>
          <w:sz w:val="24"/>
          <w:szCs w:val="24"/>
        </w:rPr>
      </w:pPr>
    </w:p>
    <w:sectPr w:rsidR="005B3EDA" w:rsidRPr="000C65DC" w:rsidSect="0003201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D6DCB"/>
    <w:multiLevelType w:val="hybridMultilevel"/>
    <w:tmpl w:val="CBA063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Lucida Sans Typewriter" w:hAnsi="Lucida Sans Typewrit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Lucida Sans Typewriter" w:hAnsi="Lucida Sans Typewrit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Lucida Sans Typewriter" w:hAnsi="Lucida Sans Typewriter"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attachedTemplate r:id="rId1"/>
  <w:defaultTabStop w:val="720"/>
  <w:characterSpacingControl w:val="doNotCompress"/>
  <w:compat/>
  <w:rsids>
    <w:rsidRoot w:val="005B3EDA"/>
    <w:rsid w:val="000114BC"/>
    <w:rsid w:val="000138C9"/>
    <w:rsid w:val="000221C7"/>
    <w:rsid w:val="00032010"/>
    <w:rsid w:val="00032FB4"/>
    <w:rsid w:val="00034BC7"/>
    <w:rsid w:val="000A281F"/>
    <w:rsid w:val="000C65DC"/>
    <w:rsid w:val="000D7F8B"/>
    <w:rsid w:val="000F2418"/>
    <w:rsid w:val="00104AFE"/>
    <w:rsid w:val="00124600"/>
    <w:rsid w:val="001354E0"/>
    <w:rsid w:val="001762E1"/>
    <w:rsid w:val="0019664B"/>
    <w:rsid w:val="00196E07"/>
    <w:rsid w:val="001B1D29"/>
    <w:rsid w:val="001D3C7A"/>
    <w:rsid w:val="001E04BB"/>
    <w:rsid w:val="002531EA"/>
    <w:rsid w:val="00266018"/>
    <w:rsid w:val="002B1685"/>
    <w:rsid w:val="00304B5A"/>
    <w:rsid w:val="00310557"/>
    <w:rsid w:val="003111AE"/>
    <w:rsid w:val="003258AA"/>
    <w:rsid w:val="00335840"/>
    <w:rsid w:val="003405D1"/>
    <w:rsid w:val="003427DC"/>
    <w:rsid w:val="00365892"/>
    <w:rsid w:val="003D05AA"/>
    <w:rsid w:val="003D496C"/>
    <w:rsid w:val="004109DC"/>
    <w:rsid w:val="0041593F"/>
    <w:rsid w:val="004476A0"/>
    <w:rsid w:val="004573F9"/>
    <w:rsid w:val="004A4884"/>
    <w:rsid w:val="004F7953"/>
    <w:rsid w:val="00510887"/>
    <w:rsid w:val="005841A9"/>
    <w:rsid w:val="005B3EDA"/>
    <w:rsid w:val="005B713D"/>
    <w:rsid w:val="005C0367"/>
    <w:rsid w:val="005F6AD3"/>
    <w:rsid w:val="00605520"/>
    <w:rsid w:val="006419D9"/>
    <w:rsid w:val="0065320B"/>
    <w:rsid w:val="00657104"/>
    <w:rsid w:val="006605A6"/>
    <w:rsid w:val="0066370D"/>
    <w:rsid w:val="00673031"/>
    <w:rsid w:val="006A3FC4"/>
    <w:rsid w:val="006B0FBC"/>
    <w:rsid w:val="006B4650"/>
    <w:rsid w:val="00731A11"/>
    <w:rsid w:val="0074672A"/>
    <w:rsid w:val="00753497"/>
    <w:rsid w:val="0076338A"/>
    <w:rsid w:val="007C37E0"/>
    <w:rsid w:val="008314BB"/>
    <w:rsid w:val="00855E6E"/>
    <w:rsid w:val="008567B7"/>
    <w:rsid w:val="008775E9"/>
    <w:rsid w:val="008B16F4"/>
    <w:rsid w:val="008B4FFF"/>
    <w:rsid w:val="008E143F"/>
    <w:rsid w:val="00902660"/>
    <w:rsid w:val="0090523B"/>
    <w:rsid w:val="00906802"/>
    <w:rsid w:val="009A2134"/>
    <w:rsid w:val="009C5E95"/>
    <w:rsid w:val="00A17760"/>
    <w:rsid w:val="00A23D3C"/>
    <w:rsid w:val="00AC2B2C"/>
    <w:rsid w:val="00AE369C"/>
    <w:rsid w:val="00AE75F8"/>
    <w:rsid w:val="00AF34A4"/>
    <w:rsid w:val="00B50604"/>
    <w:rsid w:val="00B60BDC"/>
    <w:rsid w:val="00B701F5"/>
    <w:rsid w:val="00B94909"/>
    <w:rsid w:val="00B94C00"/>
    <w:rsid w:val="00BC36FF"/>
    <w:rsid w:val="00BF6350"/>
    <w:rsid w:val="00C16EB6"/>
    <w:rsid w:val="00C43219"/>
    <w:rsid w:val="00C62CDF"/>
    <w:rsid w:val="00C64D59"/>
    <w:rsid w:val="00C7526A"/>
    <w:rsid w:val="00C90902"/>
    <w:rsid w:val="00C94BC0"/>
    <w:rsid w:val="00D02444"/>
    <w:rsid w:val="00D054E5"/>
    <w:rsid w:val="00D3038B"/>
    <w:rsid w:val="00D3652B"/>
    <w:rsid w:val="00D85F10"/>
    <w:rsid w:val="00D92F37"/>
    <w:rsid w:val="00DC3A10"/>
    <w:rsid w:val="00DC7046"/>
    <w:rsid w:val="00DD50C3"/>
    <w:rsid w:val="00E031DA"/>
    <w:rsid w:val="00E251BF"/>
    <w:rsid w:val="00E32B16"/>
    <w:rsid w:val="00E63B22"/>
    <w:rsid w:val="00EA4BEC"/>
    <w:rsid w:val="00EC03B4"/>
    <w:rsid w:val="00ED306D"/>
    <w:rsid w:val="00EF2B42"/>
    <w:rsid w:val="00F2382A"/>
    <w:rsid w:val="00F275C1"/>
    <w:rsid w:val="00F53E5E"/>
    <w:rsid w:val="00F85B77"/>
    <w:rsid w:val="00FA4BF2"/>
    <w:rsid w:val="00FC2BFB"/>
    <w:rsid w:val="00FD5403"/>
    <w:rsid w:val="00FD77CA"/>
    <w:rsid w:val="00FE37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2E1"/>
  </w:style>
  <w:style w:type="paragraph" w:styleId="Heading1">
    <w:name w:val="heading 1"/>
    <w:basedOn w:val="Normal"/>
    <w:next w:val="Normal"/>
    <w:link w:val="Heading1Char"/>
    <w:uiPriority w:val="9"/>
    <w:qFormat/>
    <w:rsid w:val="001762E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762E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762E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762E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762E1"/>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1762E1"/>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1762E1"/>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1762E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762E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2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762E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762E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762E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762E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1762E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1762E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1762E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1762E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1762E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62E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762E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762E1"/>
    <w:rPr>
      <w:rFonts w:eastAsiaTheme="minorEastAsia"/>
      <w:color w:val="5A5A5A" w:themeColor="text1" w:themeTint="A5"/>
      <w:spacing w:val="15"/>
    </w:rPr>
  </w:style>
  <w:style w:type="character" w:styleId="SubtleEmphasis">
    <w:name w:val="Subtle Emphasis"/>
    <w:basedOn w:val="DefaultParagraphFont"/>
    <w:uiPriority w:val="19"/>
    <w:qFormat/>
    <w:rsid w:val="001762E1"/>
    <w:rPr>
      <w:i/>
      <w:iCs/>
      <w:color w:val="404040" w:themeColor="text1" w:themeTint="BF"/>
    </w:rPr>
  </w:style>
  <w:style w:type="character" w:styleId="Emphasis">
    <w:name w:val="Emphasis"/>
    <w:basedOn w:val="DefaultParagraphFont"/>
    <w:uiPriority w:val="20"/>
    <w:qFormat/>
    <w:rsid w:val="001762E1"/>
    <w:rPr>
      <w:i/>
      <w:iCs/>
    </w:rPr>
  </w:style>
  <w:style w:type="character" w:styleId="IntenseEmphasis">
    <w:name w:val="Intense Emphasis"/>
    <w:basedOn w:val="DefaultParagraphFont"/>
    <w:uiPriority w:val="21"/>
    <w:qFormat/>
    <w:rsid w:val="001762E1"/>
    <w:rPr>
      <w:i/>
      <w:iCs/>
      <w:color w:val="5B9BD5" w:themeColor="accent1"/>
    </w:rPr>
  </w:style>
  <w:style w:type="character" w:styleId="Strong">
    <w:name w:val="Strong"/>
    <w:basedOn w:val="DefaultParagraphFont"/>
    <w:uiPriority w:val="22"/>
    <w:qFormat/>
    <w:rsid w:val="001762E1"/>
    <w:rPr>
      <w:b/>
      <w:bCs/>
    </w:rPr>
  </w:style>
  <w:style w:type="paragraph" w:styleId="Quote">
    <w:name w:val="Quote"/>
    <w:basedOn w:val="Normal"/>
    <w:next w:val="Normal"/>
    <w:link w:val="QuoteChar"/>
    <w:uiPriority w:val="29"/>
    <w:qFormat/>
    <w:rsid w:val="001762E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762E1"/>
    <w:rPr>
      <w:i/>
      <w:iCs/>
      <w:color w:val="404040" w:themeColor="text1" w:themeTint="BF"/>
    </w:rPr>
  </w:style>
  <w:style w:type="paragraph" w:styleId="IntenseQuote">
    <w:name w:val="Intense Quote"/>
    <w:basedOn w:val="Normal"/>
    <w:next w:val="Normal"/>
    <w:link w:val="IntenseQuoteChar"/>
    <w:uiPriority w:val="30"/>
    <w:qFormat/>
    <w:rsid w:val="001762E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762E1"/>
    <w:rPr>
      <w:i/>
      <w:iCs/>
      <w:color w:val="5B9BD5" w:themeColor="accent1"/>
    </w:rPr>
  </w:style>
  <w:style w:type="character" w:styleId="SubtleReference">
    <w:name w:val="Subtle Reference"/>
    <w:basedOn w:val="DefaultParagraphFont"/>
    <w:uiPriority w:val="31"/>
    <w:qFormat/>
    <w:rsid w:val="001762E1"/>
    <w:rPr>
      <w:smallCaps/>
      <w:color w:val="5A5A5A" w:themeColor="text1" w:themeTint="A5"/>
    </w:rPr>
  </w:style>
  <w:style w:type="character" w:styleId="IntenseReference">
    <w:name w:val="Intense Reference"/>
    <w:basedOn w:val="DefaultParagraphFont"/>
    <w:uiPriority w:val="32"/>
    <w:qFormat/>
    <w:rsid w:val="001762E1"/>
    <w:rPr>
      <w:b/>
      <w:bCs/>
      <w:smallCaps/>
      <w:color w:val="5B9BD5" w:themeColor="accent1"/>
      <w:spacing w:val="5"/>
    </w:rPr>
  </w:style>
  <w:style w:type="character" w:styleId="BookTitle">
    <w:name w:val="Book Title"/>
    <w:basedOn w:val="DefaultParagraphFont"/>
    <w:uiPriority w:val="33"/>
    <w:qFormat/>
    <w:rsid w:val="001762E1"/>
    <w:rPr>
      <w:b/>
      <w:bCs/>
      <w:i/>
      <w:iCs/>
      <w:spacing w:val="5"/>
    </w:rPr>
  </w:style>
  <w:style w:type="paragraph" w:styleId="ListParagraph">
    <w:name w:val="List Paragraph"/>
    <w:basedOn w:val="Normal"/>
    <w:uiPriority w:val="34"/>
    <w:qFormat/>
    <w:rsid w:val="001762E1"/>
    <w:pPr>
      <w:ind w:left="720"/>
      <w:contextualSpacing/>
    </w:pPr>
  </w:style>
  <w:style w:type="character" w:styleId="Hyperlink">
    <w:name w:val="Hyperlink"/>
    <w:basedOn w:val="DefaultParagraphFont"/>
    <w:uiPriority w:val="99"/>
    <w:unhideWhenUsed/>
    <w:rsid w:val="001762E1"/>
    <w:rPr>
      <w:color w:val="0563C1" w:themeColor="hyperlink"/>
      <w:u w:val="single"/>
    </w:rPr>
  </w:style>
  <w:style w:type="character" w:styleId="FollowedHyperlink">
    <w:name w:val="FollowedHyperlink"/>
    <w:basedOn w:val="DefaultParagraphFont"/>
    <w:uiPriority w:val="99"/>
    <w:unhideWhenUsed/>
    <w:rsid w:val="001762E1"/>
    <w:rPr>
      <w:color w:val="954F72" w:themeColor="followedHyperlink"/>
      <w:u w:val="single"/>
    </w:rPr>
  </w:style>
  <w:style w:type="paragraph" w:styleId="Caption">
    <w:name w:val="caption"/>
    <w:basedOn w:val="Normal"/>
    <w:next w:val="Normal"/>
    <w:uiPriority w:val="35"/>
    <w:unhideWhenUsed/>
    <w:qFormat/>
    <w:rsid w:val="001762E1"/>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5C03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36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359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d\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5C2D37F7-CF83-4F03-A9FF-AE865668A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2</TotalTime>
  <Pages>4</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Nystrom</dc:creator>
  <cp:lastModifiedBy>Lilly</cp:lastModifiedBy>
  <cp:revision>3</cp:revision>
  <cp:lastPrinted>2015-05-06T17:47:00Z</cp:lastPrinted>
  <dcterms:created xsi:type="dcterms:W3CDTF">2016-03-24T20:23:00Z</dcterms:created>
  <dcterms:modified xsi:type="dcterms:W3CDTF">2016-05-10T13:22:00Z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